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55C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临淄区齐都镇人民政府</w:t>
      </w:r>
    </w:p>
    <w:p w14:paraId="103B2111">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年政府信息公开工作年度报告</w:t>
      </w:r>
    </w:p>
    <w:p w14:paraId="5DA4840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000000"/>
          <w:spacing w:val="0"/>
          <w:sz w:val="32"/>
          <w:szCs w:val="32"/>
          <w:lang w:eastAsia="zh-CN"/>
        </w:rPr>
      </w:pPr>
    </w:p>
    <w:p w14:paraId="689F63B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000000"/>
          <w:spacing w:val="0"/>
          <w:sz w:val="32"/>
          <w:szCs w:val="32"/>
          <w:lang w:eastAsia="zh-CN"/>
        </w:rPr>
        <w:t>本年度报告中所列数据的统计期限自202</w:t>
      </w:r>
      <w:r>
        <w:rPr>
          <w:rFonts w:hint="eastAsia" w:ascii="Times New Roman" w:hAnsi="Times New Roman" w:eastAsia="仿宋_GB2312" w:cs="Times New Roman"/>
          <w:i w:val="0"/>
          <w:caps w:val="0"/>
          <w:color w:val="000000"/>
          <w:spacing w:val="0"/>
          <w:sz w:val="32"/>
          <w:szCs w:val="32"/>
          <w:lang w:val="en-US" w:eastAsia="zh-CN"/>
        </w:rPr>
        <w:t>5</w:t>
      </w:r>
      <w:r>
        <w:rPr>
          <w:rFonts w:hint="default" w:ascii="Times New Roman" w:hAnsi="Times New Roman" w:eastAsia="仿宋_GB2312" w:cs="Times New Roman"/>
          <w:i w:val="0"/>
          <w:caps w:val="0"/>
          <w:color w:val="000000"/>
          <w:spacing w:val="0"/>
          <w:sz w:val="32"/>
          <w:szCs w:val="32"/>
          <w:lang w:eastAsia="zh-CN"/>
        </w:rPr>
        <w:t>年1月1日起，至202</w:t>
      </w:r>
      <w:r>
        <w:rPr>
          <w:rFonts w:hint="eastAsia" w:ascii="Times New Roman" w:hAnsi="Times New Roman" w:eastAsia="仿宋_GB2312" w:cs="Times New Roman"/>
          <w:i w:val="0"/>
          <w:caps w:val="0"/>
          <w:color w:val="000000"/>
          <w:spacing w:val="0"/>
          <w:sz w:val="32"/>
          <w:szCs w:val="32"/>
          <w:lang w:val="en-US" w:eastAsia="zh-CN"/>
        </w:rPr>
        <w:t>5</w:t>
      </w:r>
      <w:r>
        <w:rPr>
          <w:rFonts w:hint="default" w:ascii="Times New Roman" w:hAnsi="Times New Roman" w:eastAsia="仿宋_GB2312" w:cs="Times New Roman"/>
          <w:i w:val="0"/>
          <w:caps w:val="0"/>
          <w:color w:val="000000"/>
          <w:spacing w:val="0"/>
          <w:sz w:val="32"/>
          <w:szCs w:val="32"/>
          <w:lang w:eastAsia="zh-CN"/>
        </w:rPr>
        <w:t>年12月31日止。如对报告内容有疑问，请与</w:t>
      </w:r>
      <w:r>
        <w:rPr>
          <w:rFonts w:hint="default" w:ascii="Times New Roman" w:hAnsi="Times New Roman" w:eastAsia="仿宋_GB2312" w:cs="Times New Roman"/>
          <w:color w:val="000000"/>
          <w:kern w:val="0"/>
          <w:sz w:val="31"/>
          <w:szCs w:val="31"/>
          <w:lang w:val="en-US" w:eastAsia="zh-CN" w:bidi="ar"/>
        </w:rPr>
        <w:t>齐都镇人民政府党政办公室</w:t>
      </w:r>
      <w:r>
        <w:rPr>
          <w:rFonts w:hint="default" w:ascii="Times New Roman" w:hAnsi="Times New Roman" w:eastAsia="仿宋_GB2312" w:cs="Times New Roman"/>
          <w:sz w:val="32"/>
          <w:szCs w:val="32"/>
        </w:rPr>
        <w:t>联系（地址：</w:t>
      </w:r>
      <w:r>
        <w:rPr>
          <w:rFonts w:hint="default" w:ascii="Times New Roman" w:hAnsi="Times New Roman" w:eastAsia="仿宋_GB2312" w:cs="Times New Roman"/>
          <w:color w:val="000000"/>
          <w:kern w:val="0"/>
          <w:sz w:val="31"/>
          <w:szCs w:val="31"/>
          <w:lang w:val="en-US" w:eastAsia="zh-CN" w:bidi="ar"/>
        </w:rPr>
        <w:t>临淄区齐都路232号</w:t>
      </w:r>
      <w:r>
        <w:rPr>
          <w:rFonts w:hint="default" w:ascii="Times New Roman" w:hAnsi="Times New Roman" w:eastAsia="仿宋_GB2312" w:cs="Times New Roman"/>
          <w:sz w:val="32"/>
          <w:szCs w:val="32"/>
        </w:rPr>
        <w:t>；邮编：</w:t>
      </w:r>
      <w:r>
        <w:rPr>
          <w:rFonts w:hint="default" w:ascii="Times New Roman" w:hAnsi="Times New Roman" w:eastAsia="仿宋_GB2312" w:cs="Times New Roman"/>
          <w:color w:val="000000"/>
          <w:kern w:val="0"/>
          <w:sz w:val="31"/>
          <w:szCs w:val="31"/>
          <w:lang w:val="en-US" w:eastAsia="zh-CN" w:bidi="ar"/>
        </w:rPr>
        <w:t>2554</w:t>
      </w:r>
      <w:r>
        <w:rPr>
          <w:rFonts w:hint="eastAsia" w:ascii="Times New Roman" w:hAnsi="Times New Roman" w:eastAsia="仿宋_GB2312" w:cs="Times New Roman"/>
          <w:color w:val="000000"/>
          <w:kern w:val="0"/>
          <w:sz w:val="31"/>
          <w:szCs w:val="31"/>
          <w:lang w:val="en-US" w:eastAsia="zh-CN" w:bidi="ar"/>
        </w:rPr>
        <w:t>22</w:t>
      </w:r>
      <w:r>
        <w:rPr>
          <w:rFonts w:hint="default" w:ascii="Times New Roman" w:hAnsi="Times New Roman" w:eastAsia="仿宋_GB2312" w:cs="Times New Roman"/>
          <w:sz w:val="32"/>
          <w:szCs w:val="32"/>
        </w:rPr>
        <w:t>；电话：</w:t>
      </w:r>
      <w:r>
        <w:rPr>
          <w:rFonts w:hint="default" w:ascii="Times New Roman" w:hAnsi="Times New Roman" w:eastAsia="仿宋_GB2312" w:cs="Times New Roman"/>
          <w:color w:val="000000"/>
          <w:kern w:val="0"/>
          <w:sz w:val="31"/>
          <w:szCs w:val="31"/>
          <w:lang w:val="en-US" w:eastAsia="zh-CN" w:bidi="ar"/>
        </w:rPr>
        <w:t>0533-7830243</w:t>
      </w:r>
      <w:r>
        <w:rPr>
          <w:rFonts w:hint="default" w:ascii="Times New Roman" w:hAnsi="Times New Roman" w:eastAsia="仿宋_GB2312" w:cs="Times New Roman"/>
          <w:sz w:val="32"/>
          <w:szCs w:val="32"/>
        </w:rPr>
        <w:t>；电子邮</w:t>
      </w:r>
      <w:r>
        <w:rPr>
          <w:rFonts w:hint="default" w:ascii="Times New Roman" w:hAnsi="Times New Roman" w:eastAsia="仿宋_GB2312" w:cs="Times New Roman"/>
          <w:sz w:val="32"/>
          <w:szCs w:val="32"/>
          <w:lang w:eastAsia="zh-CN"/>
        </w:rPr>
        <w:t>箱：</w:t>
      </w:r>
      <w:r>
        <w:rPr>
          <w:rFonts w:hint="default" w:ascii="Times New Roman" w:hAnsi="Times New Roman" w:eastAsia="仿宋_GB2312" w:cs="Times New Roman"/>
          <w:color w:val="auto"/>
          <w:kern w:val="0"/>
          <w:sz w:val="31"/>
          <w:szCs w:val="31"/>
          <w:u w:val="none"/>
          <w:lang w:val="en-US" w:eastAsia="zh-CN" w:bidi="ar"/>
        </w:rPr>
        <w:fldChar w:fldCharType="begin"/>
      </w:r>
      <w:r>
        <w:rPr>
          <w:rFonts w:hint="default" w:ascii="Times New Roman" w:hAnsi="Times New Roman" w:eastAsia="仿宋_GB2312" w:cs="Times New Roman"/>
          <w:color w:val="auto"/>
          <w:kern w:val="0"/>
          <w:sz w:val="31"/>
          <w:szCs w:val="31"/>
          <w:u w:val="none"/>
          <w:lang w:val="en-US" w:eastAsia="zh-CN" w:bidi="ar"/>
        </w:rPr>
        <w:instrText xml:space="preserve"> HYPERLINK "mailto:lzqqdzdzb@zb.shandong）。" </w:instrText>
      </w:r>
      <w:r>
        <w:rPr>
          <w:rFonts w:hint="default" w:ascii="Times New Roman" w:hAnsi="Times New Roman" w:eastAsia="仿宋_GB2312" w:cs="Times New Roman"/>
          <w:color w:val="auto"/>
          <w:kern w:val="0"/>
          <w:sz w:val="31"/>
          <w:szCs w:val="31"/>
          <w:u w:val="none"/>
          <w:lang w:val="en-US" w:eastAsia="zh-CN" w:bidi="ar"/>
        </w:rPr>
        <w:fldChar w:fldCharType="separate"/>
      </w:r>
      <w:r>
        <w:rPr>
          <w:rStyle w:val="9"/>
          <w:rFonts w:hint="default" w:ascii="Times New Roman" w:hAnsi="Times New Roman" w:eastAsia="仿宋_GB2312" w:cs="Times New Roman"/>
          <w:color w:val="auto"/>
          <w:kern w:val="0"/>
          <w:sz w:val="31"/>
          <w:szCs w:val="31"/>
          <w:u w:val="none"/>
          <w:lang w:val="en-US" w:eastAsia="zh-CN" w:bidi="ar"/>
        </w:rPr>
        <w:t>lzqqdzdzb</w:t>
      </w:r>
      <w:r>
        <w:rPr>
          <w:rStyle w:val="9"/>
          <w:rFonts w:hint="default" w:ascii="Times New Roman" w:hAnsi="Times New Roman" w:eastAsia="宋体" w:cs="Times New Roman"/>
          <w:color w:val="auto"/>
          <w:kern w:val="0"/>
          <w:sz w:val="31"/>
          <w:szCs w:val="31"/>
          <w:u w:val="none"/>
          <w:lang w:val="en-US" w:eastAsia="zh-CN" w:bidi="ar"/>
        </w:rPr>
        <w:t>@</w:t>
      </w:r>
      <w:r>
        <w:rPr>
          <w:rStyle w:val="9"/>
          <w:rFonts w:hint="default" w:ascii="Times New Roman" w:hAnsi="Times New Roman" w:eastAsia="仿宋_GB2312" w:cs="Times New Roman"/>
          <w:color w:val="auto"/>
          <w:kern w:val="0"/>
          <w:sz w:val="31"/>
          <w:szCs w:val="31"/>
          <w:u w:val="none"/>
          <w:lang w:val="en-US" w:eastAsia="zh-CN" w:bidi="ar"/>
        </w:rPr>
        <w:t>zb.shandong.cn</w:t>
      </w:r>
      <w:r>
        <w:rPr>
          <w:rStyle w:val="9"/>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kern w:val="0"/>
          <w:sz w:val="31"/>
          <w:szCs w:val="31"/>
          <w:u w:val="none"/>
          <w:lang w:val="en-US" w:eastAsia="zh-CN" w:bidi="ar"/>
        </w:rPr>
        <w:fldChar w:fldCharType="end"/>
      </w:r>
    </w:p>
    <w:p w14:paraId="4647779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kern w:val="2"/>
          <w:sz w:val="32"/>
          <w:szCs w:val="32"/>
          <w:lang w:val="en-US" w:eastAsia="zh-CN" w:bidi="ar-SA"/>
        </w:rPr>
        <w:t>一、</w:t>
      </w:r>
      <w:r>
        <w:rPr>
          <w:rFonts w:hint="default" w:ascii="Times New Roman" w:hAnsi="Times New Roman" w:eastAsia="黑体" w:cs="Times New Roman"/>
          <w:sz w:val="32"/>
          <w:szCs w:val="32"/>
          <w:lang w:eastAsia="zh-CN"/>
        </w:rPr>
        <w:t>总体情况</w:t>
      </w:r>
    </w:p>
    <w:p w14:paraId="52296D6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eastAsiaTheme="minorEastAsia"/>
          <w:lang w:eastAsia="zh-CN"/>
        </w:rPr>
      </w:pPr>
      <w:r>
        <w:rPr>
          <w:rFonts w:hint="eastAsia" w:ascii="仿宋_GB2312" w:hAnsi="仿宋_GB2312" w:eastAsia="仿宋_GB2312" w:cs="仿宋_GB2312"/>
          <w:sz w:val="32"/>
          <w:szCs w:val="32"/>
          <w:lang w:eastAsia="zh-CN"/>
        </w:rPr>
        <w:t>今年以来，齐都镇深入贯彻党的二十大和二十届历次全会精神，在区委、区政府的坚强领导下，严格落实《中华人民共和国政府信息公开条例》，始终坚持“公开为常态、不公开为例外”的基本原则，规范多元公开形式，畅通各类信息公开申请渠道，切实保障公民的知情权、监督权、参与权与表达权，持续推进服务型政府建设。</w:t>
      </w:r>
    </w:p>
    <w:p w14:paraId="7991315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sz w:val="32"/>
          <w:szCs w:val="32"/>
          <w:lang w:val="en-US" w:eastAsia="zh-CN"/>
        </w:rPr>
        <w:t>（一）</w:t>
      </w:r>
      <w:r>
        <w:rPr>
          <w:rFonts w:hint="eastAsia" w:ascii="Times New Roman" w:hAnsi="Times New Roman" w:eastAsia="楷体_GB2312" w:cs="Times New Roman"/>
          <w:sz w:val="32"/>
          <w:szCs w:val="32"/>
          <w:lang w:val="en-US" w:eastAsia="zh-CN"/>
        </w:rPr>
        <w:t>主动公开信息情况</w:t>
      </w:r>
      <w:r>
        <w:rPr>
          <w:rFonts w:hint="default" w:ascii="Times New Roman" w:hAnsi="Times New Roman" w:eastAsia="楷体_GB2312" w:cs="Times New Roman"/>
          <w:sz w:val="32"/>
          <w:szCs w:val="32"/>
          <w:lang w:val="en-US" w:eastAsia="zh-CN"/>
        </w:rPr>
        <w:t>。</w:t>
      </w:r>
      <w:r>
        <w:rPr>
          <w:rFonts w:hint="eastAsia" w:ascii="仿宋_GB2312" w:hAnsi="仿宋_GB2312" w:eastAsia="仿宋_GB2312" w:cs="仿宋_GB2312"/>
          <w:sz w:val="32"/>
          <w:szCs w:val="32"/>
          <w:lang w:val="en-US" w:eastAsia="zh-CN"/>
        </w:rPr>
        <w:t>2025年，齐都镇充分利用政府网站信息公开平台、微信视频号、“临淄云”app等新媒体公开渠道，及时主动公开政府信息200余条，涵盖</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政府信息公开指南、机构职能、</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业务工作、政府会议、</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政策文件、农业农村信息、公益事业</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等多方面。</w:t>
      </w:r>
    </w:p>
    <w:p w14:paraId="4D6C216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Times New Roman" w:hAnsi="Times New Roman" w:eastAsia="楷体_GB2312" w:cs="Times New Roman"/>
          <w:sz w:val="32"/>
          <w:szCs w:val="32"/>
          <w:lang w:val="en-US" w:eastAsia="zh-CN"/>
        </w:rPr>
        <w:t>（二）</w:t>
      </w:r>
      <w:r>
        <w:rPr>
          <w:rFonts w:hint="eastAsia" w:ascii="Times New Roman" w:hAnsi="Times New Roman" w:eastAsia="楷体_GB2312" w:cs="Times New Roman"/>
          <w:sz w:val="32"/>
          <w:szCs w:val="32"/>
          <w:lang w:val="en-US" w:eastAsia="zh-CN"/>
        </w:rPr>
        <w:t>依申请公开信息情况</w:t>
      </w:r>
      <w:r>
        <w:rPr>
          <w:rFonts w:hint="default" w:ascii="Times New Roman" w:hAnsi="Times New Roman" w:eastAsia="楷体_GB2312" w:cs="Times New Roman"/>
          <w:sz w:val="32"/>
          <w:szCs w:val="32"/>
          <w:lang w:val="en-US" w:eastAsia="zh-CN"/>
        </w:rPr>
        <w:t>。</w:t>
      </w:r>
      <w:r>
        <w:rPr>
          <w:rFonts w:hint="eastAsia" w:ascii="仿宋_GB2312" w:hAnsi="仿宋_GB2312" w:eastAsia="仿宋_GB2312" w:cs="仿宋_GB2312"/>
          <w:sz w:val="32"/>
          <w:szCs w:val="32"/>
          <w:lang w:val="en-US" w:eastAsia="zh-CN"/>
        </w:rPr>
        <w:t>齐都镇坚持优化依申请公开流程，依法依规答复群众来信和申请。2024年依申请公开结转0件；2025年，我机关收到依申请公开2件，均已答复完毕。其中，予以公开1件，不属于本行政机关负责公开1件。</w:t>
      </w:r>
    </w:p>
    <w:p w14:paraId="1F1DBC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w:t>
      </w:r>
      <w:r>
        <w:rPr>
          <w:rFonts w:hint="eastAsia" w:ascii="Times New Roman" w:hAnsi="Times New Roman" w:eastAsia="楷体_GB2312" w:cs="Times New Roman"/>
          <w:kern w:val="2"/>
          <w:sz w:val="32"/>
          <w:szCs w:val="32"/>
          <w:lang w:val="en-US" w:eastAsia="zh-CN" w:bidi="ar-SA"/>
        </w:rPr>
        <w:t>政府信息管理情况</w:t>
      </w:r>
      <w:r>
        <w:rPr>
          <w:rFonts w:hint="default" w:ascii="Times New Roman" w:hAnsi="Times New Roman" w:eastAsia="楷体_GB2312" w:cs="Times New Roman"/>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严格按照《</w:t>
      </w:r>
      <w:r>
        <w:rPr>
          <w:rFonts w:hint="eastAsia" w:ascii="仿宋_GB2312" w:hAnsi="仿宋_GB2312" w:eastAsia="仿宋_GB2312" w:cs="仿宋_GB2312"/>
          <w:sz w:val="32"/>
          <w:szCs w:val="32"/>
          <w:lang w:eastAsia="zh-CN"/>
        </w:rPr>
        <w:t>中华人民共和国政府信息公开条例</w:t>
      </w:r>
      <w:r>
        <w:rPr>
          <w:rFonts w:hint="eastAsia" w:ascii="仿宋_GB2312" w:hAnsi="仿宋_GB2312" w:eastAsia="仿宋_GB2312" w:cs="仿宋_GB2312"/>
          <w:kern w:val="2"/>
          <w:sz w:val="32"/>
          <w:szCs w:val="32"/>
          <w:lang w:val="en-US" w:eastAsia="zh-CN" w:bidi="ar-SA"/>
        </w:rPr>
        <w:t>》《2025年山东省政务公开工作要点》等相关文件和工作要求，明确本年度公开工作要点，加强主动公开目录动态更新，提高政务公开工作能力，严格落实保密制度审查，确保公开的信息真实、规范、准确、有效。</w:t>
      </w:r>
    </w:p>
    <w:p w14:paraId="3A9936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（四）</w:t>
      </w:r>
      <w:r>
        <w:rPr>
          <w:rFonts w:hint="eastAsia" w:ascii="Times New Roman" w:hAnsi="Times New Roman" w:eastAsia="楷体_GB2312" w:cs="Times New Roman"/>
          <w:kern w:val="2"/>
          <w:sz w:val="32"/>
          <w:szCs w:val="32"/>
          <w:lang w:val="en-US" w:eastAsia="zh-CN" w:bidi="ar-SA"/>
        </w:rPr>
        <w:t>信息公开平台建设情况</w:t>
      </w:r>
      <w:r>
        <w:rPr>
          <w:rFonts w:hint="default" w:ascii="Times New Roman" w:hAnsi="Times New Roman" w:eastAsia="楷体_GB2312" w:cs="Times New Roman"/>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一是利用</w:t>
      </w:r>
      <w:r>
        <w:rPr>
          <w:rFonts w:hint="eastAsia" w:ascii="仿宋_GB2312" w:hAnsi="仿宋_GB2312" w:eastAsia="仿宋_GB2312" w:cs="仿宋_GB2312"/>
          <w:sz w:val="32"/>
          <w:szCs w:val="32"/>
          <w:lang w:val="en-US" w:eastAsia="zh-CN"/>
        </w:rPr>
        <w:t>政府网站信息公开平台、微信视频号、“临淄云”app等平台在线上进行政务信息和工作公开，及时调整优化主动公开栏目，确保政务信息准确及时有效；二是利用宣传栏、电子大屏、宣传横幅等载体在线下进行信息公开，积极探索政务信息公开新形式，让广大群众通过更广泛的渠道及时了解我镇工作动态。</w:t>
      </w:r>
    </w:p>
    <w:p w14:paraId="73911C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kern w:val="2"/>
          <w:sz w:val="32"/>
          <w:szCs w:val="32"/>
          <w:lang w:val="en-US" w:eastAsia="zh-CN" w:bidi="ar-SA"/>
        </w:rPr>
        <w:t>（五）</w:t>
      </w:r>
      <w:r>
        <w:rPr>
          <w:rFonts w:hint="eastAsia" w:ascii="Times New Roman" w:hAnsi="Times New Roman" w:eastAsia="楷体_GB2312" w:cs="Times New Roman"/>
          <w:kern w:val="2"/>
          <w:sz w:val="32"/>
          <w:szCs w:val="32"/>
          <w:lang w:val="en-US" w:eastAsia="zh-CN" w:bidi="ar-SA"/>
        </w:rPr>
        <w:t>组织队伍监督保障情况</w:t>
      </w:r>
      <w:r>
        <w:rPr>
          <w:rFonts w:hint="default" w:ascii="Times New Roman" w:hAnsi="Times New Roman" w:eastAsia="楷体_GB2312" w:cs="Times New Roman"/>
          <w:sz w:val="32"/>
          <w:szCs w:val="32"/>
          <w:lang w:val="en-US" w:eastAsia="zh-CN"/>
        </w:rPr>
        <w:t>。</w:t>
      </w:r>
      <w:r>
        <w:rPr>
          <w:rFonts w:hint="eastAsia" w:ascii="仿宋_GB2312" w:hAnsi="仿宋_GB2312" w:eastAsia="仿宋_GB2312" w:cs="仿宋_GB2312"/>
          <w:sz w:val="32"/>
          <w:szCs w:val="32"/>
          <w:lang w:val="en-US" w:eastAsia="zh-CN"/>
        </w:rPr>
        <w:t>一是健全队伍，明确职责。根据实际工作需求设置政务公开分管领导与工作人员，各委办将政务公开融入到日常工作中，由党政办公室负责收集整理、核对发布、保密审查等工作，从源头保障政务信息的及时和准确性。</w:t>
      </w:r>
      <w:r>
        <w:rPr>
          <w:rFonts w:hint="eastAsia" w:ascii="仿宋_GB2312" w:hAnsi="仿宋_GB2312" w:eastAsia="仿宋_GB2312" w:cs="仿宋_GB2312"/>
          <w:color w:val="auto"/>
          <w:sz w:val="32"/>
          <w:szCs w:val="32"/>
          <w:lang w:val="en-US" w:eastAsia="zh-CN"/>
        </w:rPr>
        <w:t>二是制订计划，</w:t>
      </w:r>
      <w:r>
        <w:rPr>
          <w:rFonts w:hint="eastAsia" w:ascii="仿宋_GB2312" w:hAnsi="仿宋_GB2312" w:eastAsia="仿宋_GB2312" w:cs="仿宋_GB2312"/>
          <w:sz w:val="32"/>
          <w:szCs w:val="32"/>
          <w:lang w:val="en-US" w:eastAsia="zh-CN"/>
        </w:rPr>
        <w:t>定期培训。制定推进政务公开标准化规范化工作实施方案，根据方案组织政务公开工作人员定期参加培训和学习，提高政务公开业务水平。</w:t>
      </w:r>
    </w:p>
    <w:p w14:paraId="6B76C1B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二、主动公开政府信息情况</w:t>
      </w:r>
    </w:p>
    <w:tbl>
      <w:tblPr>
        <w:tblStyle w:val="10"/>
        <w:tblW w:w="8124" w:type="dxa"/>
        <w:tblInd w:w="106" w:type="dxa"/>
        <w:tblLayout w:type="fixed"/>
        <w:tblCellMar>
          <w:top w:w="0" w:type="dxa"/>
          <w:left w:w="0" w:type="dxa"/>
          <w:bottom w:w="0" w:type="dxa"/>
          <w:right w:w="0" w:type="dxa"/>
        </w:tblCellMar>
      </w:tblPr>
      <w:tblGrid>
        <w:gridCol w:w="3284"/>
        <w:gridCol w:w="1686"/>
        <w:gridCol w:w="1803"/>
        <w:gridCol w:w="1351"/>
      </w:tblGrid>
      <w:tr w14:paraId="17FC94C0">
        <w:tblPrEx>
          <w:tblCellMar>
            <w:top w:w="0" w:type="dxa"/>
            <w:left w:w="0" w:type="dxa"/>
            <w:bottom w:w="0" w:type="dxa"/>
            <w:right w:w="0" w:type="dxa"/>
          </w:tblCellMar>
        </w:tblPrEx>
        <w:trPr>
          <w:trHeight w:val="621" w:hRule="exact"/>
        </w:trPr>
        <w:tc>
          <w:tcPr>
            <w:tcW w:w="8124" w:type="dxa"/>
            <w:gridSpan w:val="4"/>
            <w:tcBorders>
              <w:top w:val="single" w:color="2B283F" w:sz="8" w:space="0"/>
              <w:left w:val="single" w:color="3B3B44" w:sz="6" w:space="0"/>
              <w:bottom w:val="single" w:color="64647C" w:sz="4" w:space="0"/>
              <w:right w:val="single" w:color="3B3B44" w:sz="8" w:space="0"/>
            </w:tcBorders>
          </w:tcPr>
          <w:p w14:paraId="6BCFB847">
            <w:pPr>
              <w:tabs>
                <w:tab w:val="left" w:pos="1048"/>
              </w:tabs>
              <w:spacing w:before="142"/>
              <w:ind w:left="-1" w:right="1"/>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（一） 项</w:t>
            </w:r>
          </w:p>
        </w:tc>
      </w:tr>
      <w:tr w14:paraId="662A3CC5">
        <w:tblPrEx>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tcPr>
          <w:p w14:paraId="7A8E96C7">
            <w:pPr>
              <w:spacing w:before="135"/>
              <w:ind w:right="27"/>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tcPr>
          <w:p w14:paraId="17B81570">
            <w:pPr>
              <w:spacing w:before="135"/>
              <w:ind w:left="216"/>
              <w:jc w:val="left"/>
              <w:rPr>
                <w:rFonts w:hint="default" w:ascii="Times New Roman" w:hAnsi="Times New Roman" w:cs="Times New Roman"/>
                <w:sz w:val="21"/>
                <w:lang w:eastAsia="zh-CN"/>
              </w:rPr>
            </w:pPr>
            <w:r>
              <w:rPr>
                <w:rFonts w:hint="default" w:ascii="Times New Roman" w:hAnsi="Times New Roman" w:cs="Times New Roman"/>
                <w:sz w:val="21"/>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tcPr>
          <w:p w14:paraId="00257522">
            <w:pPr>
              <w:spacing w:before="135"/>
              <w:ind w:left="275"/>
              <w:jc w:val="left"/>
              <w:rPr>
                <w:rFonts w:hint="default" w:ascii="Times New Roman" w:hAnsi="Times New Roman" w:cs="Times New Roman"/>
                <w:sz w:val="21"/>
                <w:lang w:eastAsia="zh-CN"/>
              </w:rPr>
            </w:pPr>
            <w:r>
              <w:rPr>
                <w:rFonts w:hint="default" w:ascii="Times New Roman" w:hAnsi="Times New Roman" w:cs="Times New Roman"/>
                <w:sz w:val="21"/>
                <w:lang w:eastAsia="zh-CN"/>
              </w:rPr>
              <w:t>本年废止件数</w:t>
            </w:r>
          </w:p>
        </w:tc>
        <w:tc>
          <w:tcPr>
            <w:tcW w:w="1351" w:type="dxa"/>
            <w:tcBorders>
              <w:top w:val="single" w:color="64647C" w:sz="4" w:space="0"/>
              <w:left w:val="single" w:color="606064" w:sz="2" w:space="0"/>
              <w:bottom w:val="single" w:color="835B67" w:sz="4" w:space="0"/>
              <w:right w:val="single" w:color="3B3B44" w:sz="8" w:space="0"/>
            </w:tcBorders>
          </w:tcPr>
          <w:p w14:paraId="3431539D">
            <w:pPr>
              <w:spacing w:before="130"/>
              <w:jc w:val="center"/>
              <w:rPr>
                <w:rFonts w:hint="default" w:ascii="Times New Roman" w:hAnsi="Times New Roman" w:cs="Times New Roman"/>
                <w:sz w:val="21"/>
                <w:lang w:eastAsia="zh-CN"/>
              </w:rPr>
            </w:pPr>
            <w:r>
              <w:rPr>
                <w:rFonts w:hint="default" w:ascii="Times New Roman" w:hAnsi="Times New Roman" w:cs="Times New Roman"/>
                <w:sz w:val="21"/>
                <w:lang w:eastAsia="zh-CN"/>
              </w:rPr>
              <w:t>现行有效件数</w:t>
            </w:r>
          </w:p>
        </w:tc>
      </w:tr>
      <w:tr w14:paraId="6D051E44">
        <w:tblPrEx>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tcPr>
          <w:p w14:paraId="700579E7">
            <w:pPr>
              <w:spacing w:before="147"/>
              <w:ind w:left="93"/>
              <w:jc w:val="left"/>
              <w:rPr>
                <w:rFonts w:hint="default" w:ascii="Times New Roman" w:hAnsi="Times New Roman" w:cs="Times New Roman"/>
                <w:sz w:val="21"/>
                <w:lang w:eastAsia="zh-CN"/>
              </w:rPr>
            </w:pPr>
            <w:r>
              <w:rPr>
                <w:rFonts w:hint="default" w:ascii="Times New Roman" w:hAnsi="Times New Roman" w:cs="Times New Roman"/>
                <w:sz w:val="21"/>
                <w:lang w:eastAsia="zh-CN"/>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14:paraId="3F679C10">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803" w:type="dxa"/>
            <w:tcBorders>
              <w:top w:val="single" w:color="835B67" w:sz="4" w:space="0"/>
              <w:left w:val="single" w:color="939397" w:sz="4" w:space="0"/>
              <w:bottom w:val="single" w:color="546080" w:sz="2" w:space="0"/>
              <w:right w:val="single" w:color="97939C" w:sz="4" w:space="0"/>
            </w:tcBorders>
            <w:vAlign w:val="center"/>
          </w:tcPr>
          <w:p w14:paraId="1B82ECC3">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351" w:type="dxa"/>
            <w:tcBorders>
              <w:top w:val="single" w:color="835B67" w:sz="4" w:space="0"/>
              <w:left w:val="single" w:color="97939C" w:sz="4" w:space="0"/>
              <w:bottom w:val="single" w:color="74778C" w:sz="4" w:space="0"/>
              <w:right w:val="single" w:color="3B3B3F" w:sz="8" w:space="0"/>
            </w:tcBorders>
            <w:vAlign w:val="center"/>
          </w:tcPr>
          <w:p w14:paraId="2975B348">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14:paraId="49C60175">
        <w:tblPrEx>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tcPr>
          <w:p w14:paraId="63ADD017">
            <w:pPr>
              <w:spacing w:before="138"/>
              <w:ind w:left="93"/>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14:paraId="196B4D2F">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803" w:type="dxa"/>
            <w:tcBorders>
              <w:top w:val="single" w:color="546080" w:sz="2" w:space="0"/>
              <w:left w:val="single" w:color="939397" w:sz="4" w:space="0"/>
              <w:bottom w:val="single" w:color="5B6080" w:sz="4" w:space="0"/>
              <w:right w:val="single" w:color="97939C" w:sz="4" w:space="0"/>
            </w:tcBorders>
            <w:vAlign w:val="center"/>
          </w:tcPr>
          <w:p w14:paraId="73B75AC5">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c>
          <w:tcPr>
            <w:tcW w:w="1351" w:type="dxa"/>
            <w:tcBorders>
              <w:top w:val="single" w:color="74778C" w:sz="4" w:space="0"/>
              <w:left w:val="single" w:color="97939C" w:sz="4" w:space="0"/>
              <w:bottom w:val="single" w:color="5B6080" w:sz="4" w:space="0"/>
              <w:right w:val="single" w:color="3B3B3F" w:sz="8" w:space="0"/>
            </w:tcBorders>
            <w:vAlign w:val="center"/>
          </w:tcPr>
          <w:p w14:paraId="6CAACCE7">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14:paraId="1BB6C3E6">
        <w:tblPrEx>
          <w:tblCellMar>
            <w:top w:w="0" w:type="dxa"/>
            <w:left w:w="0" w:type="dxa"/>
            <w:bottom w:w="0" w:type="dxa"/>
            <w:right w:w="0" w:type="dxa"/>
          </w:tblCellMar>
        </w:tblPrEx>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tcPr>
          <w:p w14:paraId="06C070C7">
            <w:pPr>
              <w:tabs>
                <w:tab w:val="left" w:pos="1049"/>
              </w:tabs>
              <w:spacing w:before="140"/>
              <w:ind w:left="5"/>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（五） 项</w:t>
            </w:r>
          </w:p>
        </w:tc>
      </w:tr>
      <w:tr w14:paraId="075D330E">
        <w:tblPrEx>
          <w:tblCellMar>
            <w:top w:w="0" w:type="dxa"/>
            <w:left w:w="0" w:type="dxa"/>
            <w:bottom w:w="0" w:type="dxa"/>
            <w:right w:w="0" w:type="dxa"/>
          </w:tblCellMar>
        </w:tblPrEx>
        <w:trPr>
          <w:trHeight w:val="621" w:hRule="exact"/>
        </w:trPr>
        <w:tc>
          <w:tcPr>
            <w:tcW w:w="3284" w:type="dxa"/>
            <w:tcBorders>
              <w:top w:val="single" w:color="646B80" w:sz="4" w:space="0"/>
              <w:left w:val="single" w:color="3B3B44" w:sz="6" w:space="0"/>
              <w:bottom w:val="single" w:color="80676B" w:sz="4" w:space="0"/>
              <w:right w:val="single" w:color="878787" w:sz="4" w:space="0"/>
            </w:tcBorders>
          </w:tcPr>
          <w:p w14:paraId="31082268">
            <w:pPr>
              <w:spacing w:before="138"/>
              <w:ind w:right="17"/>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14:paraId="6AFFFA0F">
            <w:pPr>
              <w:spacing w:before="142"/>
              <w:ind w:right="16"/>
              <w:jc w:val="center"/>
              <w:rPr>
                <w:rFonts w:hint="default" w:ascii="Times New Roman" w:hAnsi="Times New Roman" w:cs="Times New Roman"/>
                <w:sz w:val="21"/>
                <w:lang w:eastAsia="zh-CN"/>
              </w:rPr>
            </w:pPr>
            <w:r>
              <w:rPr>
                <w:rFonts w:hint="default" w:ascii="Times New Roman" w:hAnsi="Times New Roman" w:cs="Times New Roman"/>
                <w:sz w:val="21"/>
                <w:lang w:eastAsia="zh-CN"/>
              </w:rPr>
              <w:t>本年处理决定数量</w:t>
            </w:r>
          </w:p>
        </w:tc>
      </w:tr>
      <w:tr w14:paraId="333B64BF">
        <w:tblPrEx>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tcPr>
          <w:p w14:paraId="24D96A4E">
            <w:pPr>
              <w:spacing w:before="140"/>
              <w:ind w:left="98"/>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center"/>
          </w:tcPr>
          <w:p w14:paraId="6D3601A8">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14:paraId="7183F579">
        <w:tblPrEx>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tcPr>
          <w:p w14:paraId="6AC3A041">
            <w:pPr>
              <w:tabs>
                <w:tab w:val="left" w:pos="1059"/>
              </w:tabs>
              <w:spacing w:before="142"/>
              <w:ind w:left="15"/>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（六） 项</w:t>
            </w:r>
          </w:p>
        </w:tc>
      </w:tr>
      <w:tr w14:paraId="3EB185B0">
        <w:tblPrEx>
          <w:tblCellMar>
            <w:top w:w="0" w:type="dxa"/>
            <w:left w:w="0" w:type="dxa"/>
            <w:bottom w:w="0" w:type="dxa"/>
            <w:right w:w="0" w:type="dxa"/>
          </w:tblCellMar>
        </w:tblPrEx>
        <w:trPr>
          <w:trHeight w:val="627" w:hRule="exact"/>
        </w:trPr>
        <w:tc>
          <w:tcPr>
            <w:tcW w:w="3284" w:type="dxa"/>
            <w:tcBorders>
              <w:top w:val="single" w:color="607087" w:sz="4" w:space="0"/>
              <w:left w:val="single" w:color="3B3B44" w:sz="6" w:space="0"/>
              <w:bottom w:val="single" w:color="8C7774" w:sz="4" w:space="0"/>
              <w:right w:val="single" w:color="909093" w:sz="4" w:space="0"/>
            </w:tcBorders>
          </w:tcPr>
          <w:p w14:paraId="770E487B">
            <w:pPr>
              <w:spacing w:before="142"/>
              <w:ind w:right="8"/>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14:paraId="220BC9A8">
            <w:pPr>
              <w:spacing w:before="142"/>
              <w:ind w:right="13"/>
              <w:jc w:val="center"/>
              <w:rPr>
                <w:rFonts w:hint="default" w:ascii="Times New Roman" w:hAnsi="Times New Roman" w:cs="Times New Roman"/>
                <w:sz w:val="21"/>
                <w:lang w:eastAsia="zh-CN"/>
              </w:rPr>
            </w:pPr>
            <w:r>
              <w:rPr>
                <w:rFonts w:hint="default" w:ascii="Times New Roman" w:hAnsi="Times New Roman" w:cs="Times New Roman"/>
                <w:sz w:val="21"/>
                <w:lang w:eastAsia="zh-CN"/>
              </w:rPr>
              <w:t>本年处理决定数量</w:t>
            </w:r>
          </w:p>
        </w:tc>
      </w:tr>
      <w:tr w14:paraId="60E4D757">
        <w:tblPrEx>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tcPr>
          <w:p w14:paraId="47C36533">
            <w:pPr>
              <w:spacing w:before="139"/>
              <w:ind w:left="102"/>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center"/>
          </w:tcPr>
          <w:p w14:paraId="2C3869FC">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14:paraId="6C1CAFCB">
        <w:tblPrEx>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tcPr>
          <w:p w14:paraId="2A53E01D">
            <w:pPr>
              <w:spacing w:before="138"/>
              <w:ind w:left="107"/>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center"/>
          </w:tcPr>
          <w:p w14:paraId="7A45E6DB">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r w14:paraId="77194F06">
        <w:tblPrEx>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tcPr>
          <w:p w14:paraId="3D7F12BD">
            <w:pPr>
              <w:tabs>
                <w:tab w:val="left" w:pos="1068"/>
              </w:tabs>
              <w:spacing w:before="142"/>
              <w:ind w:left="25"/>
              <w:jc w:val="center"/>
              <w:rPr>
                <w:rFonts w:hint="default" w:ascii="Times New Roman" w:hAnsi="Times New Roman" w:cs="Times New Roman"/>
                <w:sz w:val="21"/>
                <w:lang w:eastAsia="zh-CN"/>
              </w:rPr>
            </w:pPr>
            <w:r>
              <w:rPr>
                <w:rFonts w:hint="default" w:ascii="Times New Roman" w:hAnsi="Times New Roman" w:cs="Times New Roman"/>
                <w:sz w:val="21"/>
                <w:lang w:eastAsia="zh-CN"/>
              </w:rPr>
              <w:t>第二十条</w:t>
            </w:r>
            <w:r>
              <w:rPr>
                <w:rFonts w:hint="default" w:ascii="Times New Roman" w:hAnsi="Times New Roman" w:cs="Times New Roman"/>
                <w:sz w:val="21"/>
                <w:lang w:eastAsia="zh-CN"/>
              </w:rPr>
              <w:tab/>
            </w:r>
            <w:r>
              <w:rPr>
                <w:rFonts w:hint="default" w:ascii="Times New Roman" w:hAnsi="Times New Roman" w:cs="Times New Roman"/>
                <w:sz w:val="21"/>
                <w:lang w:eastAsia="zh-CN"/>
              </w:rPr>
              <w:t>第 （八） 项</w:t>
            </w:r>
          </w:p>
        </w:tc>
      </w:tr>
      <w:tr w14:paraId="5579BEA0">
        <w:tblPrEx>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tcPr>
          <w:p w14:paraId="70484180">
            <w:pPr>
              <w:spacing w:before="135"/>
              <w:ind w:right="1"/>
              <w:jc w:val="center"/>
              <w:rPr>
                <w:rFonts w:hint="default" w:ascii="Times New Roman" w:hAnsi="Times New Roman" w:cs="Times New Roman"/>
                <w:sz w:val="21"/>
                <w:lang w:eastAsia="zh-CN"/>
              </w:rPr>
            </w:pPr>
            <w:r>
              <w:rPr>
                <w:rFonts w:hint="default" w:ascii="Times New Roman" w:hAnsi="Times New Roman" w:cs="Times New Roman"/>
                <w:sz w:val="21"/>
                <w:lang w:eastAsia="zh-CN"/>
              </w:rPr>
              <w:t>信息内容</w:t>
            </w:r>
          </w:p>
        </w:tc>
        <w:tc>
          <w:tcPr>
            <w:tcW w:w="4840" w:type="dxa"/>
            <w:gridSpan w:val="3"/>
            <w:tcBorders>
              <w:top w:val="single" w:color="auto" w:sz="4" w:space="0"/>
              <w:left w:val="single" w:color="auto" w:sz="4" w:space="0"/>
              <w:bottom w:val="single" w:color="auto" w:sz="4" w:space="0"/>
              <w:right w:val="single" w:color="auto" w:sz="4" w:space="0"/>
            </w:tcBorders>
          </w:tcPr>
          <w:p w14:paraId="104C5172">
            <w:pPr>
              <w:spacing w:before="145"/>
              <w:ind w:left="1446"/>
              <w:jc w:val="left"/>
              <w:rPr>
                <w:rFonts w:hint="default" w:ascii="Times New Roman" w:hAnsi="Times New Roman" w:cs="Times New Roman"/>
                <w:sz w:val="21"/>
                <w:lang w:eastAsia="zh-CN"/>
              </w:rPr>
            </w:pPr>
            <w:r>
              <w:rPr>
                <w:rFonts w:hint="default" w:ascii="Times New Roman" w:hAnsi="Times New Roman" w:cs="Times New Roman"/>
                <w:sz w:val="21"/>
                <w:lang w:eastAsia="zh-CN"/>
              </w:rPr>
              <w:t>本年收费金额  （单位 ：万元）</w:t>
            </w:r>
          </w:p>
        </w:tc>
      </w:tr>
      <w:tr w14:paraId="7890C960">
        <w:tblPrEx>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tcPr>
          <w:p w14:paraId="1ACE8D8D">
            <w:pPr>
              <w:spacing w:before="138"/>
              <w:ind w:left="107"/>
              <w:jc w:val="left"/>
              <w:rPr>
                <w:rFonts w:hint="default" w:ascii="Times New Roman" w:hAnsi="Times New Roman" w:cs="Times New Roman"/>
                <w:sz w:val="21"/>
                <w:lang w:eastAsia="zh-CN"/>
              </w:rPr>
            </w:pPr>
            <w:r>
              <w:rPr>
                <w:rFonts w:hint="default" w:ascii="Times New Roman" w:hAnsi="Times New Roman" w:cs="Times New Roman"/>
                <w:sz w:val="21"/>
                <w:lang w:eastAsia="zh-CN"/>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center"/>
          </w:tcPr>
          <w:p w14:paraId="40B1FFB4">
            <w:pPr>
              <w:jc w:val="center"/>
              <w:rPr>
                <w:rFonts w:hint="default" w:ascii="Times New Roman" w:hAnsi="Times New Roman" w:cs="Times New Roman"/>
                <w:sz w:val="21"/>
                <w:lang w:val="en-US" w:eastAsia="zh-CN"/>
              </w:rPr>
            </w:pPr>
            <w:r>
              <w:rPr>
                <w:rFonts w:hint="default" w:ascii="Times New Roman" w:hAnsi="Times New Roman" w:cs="Times New Roman"/>
                <w:sz w:val="21"/>
                <w:lang w:val="en-US" w:eastAsia="zh-CN"/>
              </w:rPr>
              <w:t>0</w:t>
            </w:r>
          </w:p>
        </w:tc>
      </w:tr>
    </w:tbl>
    <w:p w14:paraId="2700B8AA">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三、收到和处理政府信息公开申请情况</w:t>
      </w:r>
    </w:p>
    <w:tbl>
      <w:tblPr>
        <w:tblStyle w:val="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14:paraId="7150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14:paraId="64FDA37B">
            <w:pPr>
              <w:rPr>
                <w:rFonts w:hint="default" w:ascii="Times New Roman" w:hAnsi="Times New Roman" w:cs="Times New Roman"/>
              </w:rPr>
            </w:pPr>
            <w:r>
              <w:rPr>
                <w:rFonts w:hint="default" w:ascii="Times New Roman" w:hAnsi="Times New Roman" w:cs="Times New Roman"/>
              </w:rPr>
              <w:t>（本列数据的勾稽关系为：第一项加第二项之和，等于第三项加第四项之和）</w:t>
            </w:r>
          </w:p>
        </w:tc>
        <w:tc>
          <w:tcPr>
            <w:tcW w:w="4685" w:type="dxa"/>
            <w:gridSpan w:val="7"/>
            <w:vAlign w:val="center"/>
          </w:tcPr>
          <w:p w14:paraId="3982BA76">
            <w:pPr>
              <w:jc w:val="center"/>
              <w:rPr>
                <w:rFonts w:hint="default" w:ascii="Times New Roman" w:hAnsi="Times New Roman" w:cs="Times New Roman"/>
                <w:szCs w:val="21"/>
              </w:rPr>
            </w:pPr>
            <w:r>
              <w:rPr>
                <w:rFonts w:hint="default" w:ascii="Times New Roman" w:hAnsi="Times New Roman" w:cs="Times New Roman"/>
                <w:szCs w:val="21"/>
              </w:rPr>
              <w:t>申请人情况</w:t>
            </w:r>
          </w:p>
        </w:tc>
      </w:tr>
      <w:tr w14:paraId="272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14:paraId="5ECD8F49">
            <w:pPr>
              <w:rPr>
                <w:rFonts w:hint="default" w:ascii="Times New Roman" w:hAnsi="Times New Roman" w:cs="Times New Roman"/>
              </w:rPr>
            </w:pPr>
          </w:p>
        </w:tc>
        <w:tc>
          <w:tcPr>
            <w:tcW w:w="554" w:type="dxa"/>
            <w:vMerge w:val="restart"/>
            <w:vAlign w:val="center"/>
          </w:tcPr>
          <w:p w14:paraId="5DC6C539">
            <w:pPr>
              <w:jc w:val="center"/>
              <w:rPr>
                <w:rFonts w:hint="default" w:ascii="Times New Roman" w:hAnsi="Times New Roman" w:cs="Times New Roman"/>
                <w:sz w:val="18"/>
                <w:szCs w:val="18"/>
              </w:rPr>
            </w:pPr>
            <w:r>
              <w:rPr>
                <w:rFonts w:hint="default" w:ascii="Times New Roman" w:hAnsi="Times New Roman" w:cs="Times New Roman"/>
                <w:szCs w:val="21"/>
              </w:rPr>
              <w:t>自然人</w:t>
            </w:r>
          </w:p>
        </w:tc>
        <w:tc>
          <w:tcPr>
            <w:tcW w:w="3466" w:type="dxa"/>
            <w:gridSpan w:val="5"/>
            <w:vAlign w:val="center"/>
          </w:tcPr>
          <w:p w14:paraId="200190A5">
            <w:pPr>
              <w:jc w:val="center"/>
              <w:rPr>
                <w:rFonts w:hint="default" w:ascii="Times New Roman" w:hAnsi="Times New Roman" w:cs="Times New Roman"/>
                <w:szCs w:val="21"/>
              </w:rPr>
            </w:pPr>
            <w:r>
              <w:rPr>
                <w:rFonts w:hint="default" w:ascii="Times New Roman" w:hAnsi="Times New Roman" w:cs="Times New Roman"/>
                <w:szCs w:val="21"/>
              </w:rPr>
              <w:t>法人或其他组织</w:t>
            </w:r>
          </w:p>
        </w:tc>
        <w:tc>
          <w:tcPr>
            <w:tcW w:w="665" w:type="dxa"/>
            <w:vMerge w:val="restart"/>
            <w:vAlign w:val="center"/>
          </w:tcPr>
          <w:p w14:paraId="532DD195">
            <w:pPr>
              <w:rPr>
                <w:rFonts w:hint="default" w:ascii="Times New Roman" w:hAnsi="Times New Roman" w:cs="Times New Roman"/>
                <w:szCs w:val="21"/>
              </w:rPr>
            </w:pPr>
            <w:r>
              <w:rPr>
                <w:rFonts w:hint="default" w:ascii="Times New Roman" w:hAnsi="Times New Roman" w:cs="Times New Roman"/>
                <w:szCs w:val="21"/>
              </w:rPr>
              <w:t>总计</w:t>
            </w:r>
          </w:p>
        </w:tc>
      </w:tr>
      <w:tr w14:paraId="33B0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14:paraId="6925B8A0">
            <w:pPr>
              <w:rPr>
                <w:rFonts w:hint="default" w:ascii="Times New Roman" w:hAnsi="Times New Roman" w:cs="Times New Roman"/>
              </w:rPr>
            </w:pPr>
          </w:p>
        </w:tc>
        <w:tc>
          <w:tcPr>
            <w:tcW w:w="554" w:type="dxa"/>
            <w:vMerge w:val="continue"/>
          </w:tcPr>
          <w:p w14:paraId="343F405D">
            <w:pPr>
              <w:rPr>
                <w:rFonts w:hint="default" w:ascii="Times New Roman" w:hAnsi="Times New Roman" w:cs="Times New Roman"/>
                <w:sz w:val="18"/>
                <w:szCs w:val="18"/>
              </w:rPr>
            </w:pPr>
          </w:p>
        </w:tc>
        <w:tc>
          <w:tcPr>
            <w:tcW w:w="693" w:type="dxa"/>
            <w:vAlign w:val="center"/>
          </w:tcPr>
          <w:p w14:paraId="09B0DDCC">
            <w:pPr>
              <w:rPr>
                <w:rFonts w:hint="default" w:ascii="Times New Roman" w:hAnsi="Times New Roman" w:cs="Times New Roman"/>
                <w:szCs w:val="21"/>
              </w:rPr>
            </w:pPr>
            <w:r>
              <w:rPr>
                <w:rFonts w:hint="default" w:ascii="Times New Roman" w:hAnsi="Times New Roman" w:cs="Times New Roman"/>
                <w:szCs w:val="21"/>
              </w:rPr>
              <w:t>商业企业</w:t>
            </w:r>
          </w:p>
        </w:tc>
        <w:tc>
          <w:tcPr>
            <w:tcW w:w="692" w:type="dxa"/>
            <w:vAlign w:val="center"/>
          </w:tcPr>
          <w:p w14:paraId="69E725CE">
            <w:pPr>
              <w:rPr>
                <w:rFonts w:hint="default" w:ascii="Times New Roman" w:hAnsi="Times New Roman" w:cs="Times New Roman"/>
                <w:szCs w:val="21"/>
              </w:rPr>
            </w:pPr>
            <w:r>
              <w:rPr>
                <w:rFonts w:hint="default" w:ascii="Times New Roman" w:hAnsi="Times New Roman" w:cs="Times New Roman"/>
                <w:szCs w:val="21"/>
              </w:rPr>
              <w:t>科研机构</w:t>
            </w:r>
          </w:p>
        </w:tc>
        <w:tc>
          <w:tcPr>
            <w:tcW w:w="693" w:type="dxa"/>
            <w:vAlign w:val="center"/>
          </w:tcPr>
          <w:p w14:paraId="6868C347">
            <w:pPr>
              <w:rPr>
                <w:rFonts w:hint="default" w:ascii="Times New Roman" w:hAnsi="Times New Roman" w:cs="Times New Roman"/>
                <w:szCs w:val="21"/>
              </w:rPr>
            </w:pPr>
            <w:r>
              <w:rPr>
                <w:rFonts w:hint="default" w:ascii="Times New Roman" w:hAnsi="Times New Roman" w:cs="Times New Roman"/>
                <w:szCs w:val="21"/>
              </w:rPr>
              <w:t>社会公益组织</w:t>
            </w:r>
          </w:p>
        </w:tc>
        <w:tc>
          <w:tcPr>
            <w:tcW w:w="693" w:type="dxa"/>
            <w:vAlign w:val="center"/>
          </w:tcPr>
          <w:p w14:paraId="3FD1F2A7">
            <w:pPr>
              <w:rPr>
                <w:rFonts w:hint="default" w:ascii="Times New Roman" w:hAnsi="Times New Roman" w:cs="Times New Roman"/>
                <w:szCs w:val="21"/>
              </w:rPr>
            </w:pPr>
            <w:r>
              <w:rPr>
                <w:rFonts w:hint="default" w:ascii="Times New Roman" w:hAnsi="Times New Roman" w:cs="Times New Roman"/>
                <w:szCs w:val="21"/>
              </w:rPr>
              <w:t>法律服务机构</w:t>
            </w:r>
          </w:p>
        </w:tc>
        <w:tc>
          <w:tcPr>
            <w:tcW w:w="695" w:type="dxa"/>
            <w:vAlign w:val="center"/>
          </w:tcPr>
          <w:p w14:paraId="22F59412">
            <w:pPr>
              <w:rPr>
                <w:rFonts w:hint="default" w:ascii="Times New Roman" w:hAnsi="Times New Roman" w:cs="Times New Roman"/>
                <w:szCs w:val="21"/>
              </w:rPr>
            </w:pPr>
            <w:r>
              <w:rPr>
                <w:rFonts w:hint="default" w:ascii="Times New Roman" w:hAnsi="Times New Roman" w:cs="Times New Roman"/>
                <w:szCs w:val="21"/>
              </w:rPr>
              <w:t>其他</w:t>
            </w:r>
          </w:p>
        </w:tc>
        <w:tc>
          <w:tcPr>
            <w:tcW w:w="665" w:type="dxa"/>
            <w:vMerge w:val="continue"/>
            <w:vAlign w:val="center"/>
          </w:tcPr>
          <w:p w14:paraId="0E1CFFF1">
            <w:pPr>
              <w:rPr>
                <w:rFonts w:hint="default" w:ascii="Times New Roman" w:hAnsi="Times New Roman" w:cs="Times New Roman"/>
                <w:szCs w:val="21"/>
              </w:rPr>
            </w:pPr>
          </w:p>
        </w:tc>
      </w:tr>
      <w:tr w14:paraId="2A8F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14:paraId="74C7C34E">
            <w:pPr>
              <w:rPr>
                <w:rFonts w:hint="default" w:ascii="Times New Roman" w:hAnsi="Times New Roman" w:cs="Times New Roman"/>
              </w:rPr>
            </w:pPr>
            <w:r>
              <w:rPr>
                <w:rFonts w:hint="default" w:ascii="Times New Roman" w:hAnsi="Times New Roman" w:cs="Times New Roman"/>
              </w:rPr>
              <w:t>一、本年新收政府信息公开申请数量</w:t>
            </w:r>
          </w:p>
        </w:tc>
        <w:tc>
          <w:tcPr>
            <w:tcW w:w="554" w:type="dxa"/>
            <w:vAlign w:val="center"/>
          </w:tcPr>
          <w:p w14:paraId="08A56832">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w:t>
            </w:r>
          </w:p>
        </w:tc>
        <w:tc>
          <w:tcPr>
            <w:tcW w:w="693" w:type="dxa"/>
            <w:vAlign w:val="center"/>
          </w:tcPr>
          <w:p w14:paraId="1CC67D7D">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692" w:type="dxa"/>
            <w:vAlign w:val="center"/>
          </w:tcPr>
          <w:p w14:paraId="63A6AC46">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693" w:type="dxa"/>
            <w:vAlign w:val="center"/>
          </w:tcPr>
          <w:p w14:paraId="08188949">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693" w:type="dxa"/>
            <w:vAlign w:val="center"/>
          </w:tcPr>
          <w:p w14:paraId="613C1D0E">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695" w:type="dxa"/>
            <w:vAlign w:val="center"/>
          </w:tcPr>
          <w:p w14:paraId="4CEA195B">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665" w:type="dxa"/>
            <w:vAlign w:val="center"/>
          </w:tcPr>
          <w:p w14:paraId="1EF6FB8F">
            <w:pPr>
              <w:jc w:val="center"/>
              <w:rPr>
                <w:rFonts w:hint="default" w:ascii="Times New Roman" w:hAnsi="Times New Roman" w:cs="Times New Roman"/>
                <w:szCs w:val="21"/>
              </w:rPr>
            </w:pPr>
            <w:r>
              <w:rPr>
                <w:rFonts w:hint="eastAsia" w:ascii="Times New Roman" w:hAnsi="Times New Roman" w:cs="Times New Roman"/>
                <w:lang w:val="en-US" w:eastAsia="zh-CN"/>
              </w:rPr>
              <w:t>2</w:t>
            </w:r>
          </w:p>
        </w:tc>
      </w:tr>
      <w:tr w14:paraId="46C1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14:paraId="228DBD48">
            <w:pPr>
              <w:rPr>
                <w:rFonts w:hint="default" w:ascii="Times New Roman" w:hAnsi="Times New Roman" w:cs="Times New Roman"/>
              </w:rPr>
            </w:pPr>
            <w:r>
              <w:rPr>
                <w:rFonts w:hint="default" w:ascii="Times New Roman" w:hAnsi="Times New Roman" w:cs="Times New Roman"/>
              </w:rPr>
              <w:t>二、上年结转政府信息公开申请数量</w:t>
            </w:r>
          </w:p>
        </w:tc>
        <w:tc>
          <w:tcPr>
            <w:tcW w:w="554" w:type="dxa"/>
            <w:vAlign w:val="center"/>
          </w:tcPr>
          <w:p w14:paraId="00510B60">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4653DEF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54119DCF">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280E1410">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F15E63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0356AB3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518017DE">
            <w:pPr>
              <w:jc w:val="center"/>
              <w:rPr>
                <w:rFonts w:hint="default" w:ascii="Times New Roman" w:hAnsi="Times New Roman" w:cs="Times New Roman"/>
              </w:rPr>
            </w:pPr>
            <w:r>
              <w:rPr>
                <w:rFonts w:hint="default" w:ascii="Times New Roman" w:hAnsi="Times New Roman" w:cs="Times New Roman"/>
                <w:lang w:val="en-US" w:eastAsia="zh-CN"/>
              </w:rPr>
              <w:t>0</w:t>
            </w:r>
          </w:p>
        </w:tc>
      </w:tr>
      <w:tr w14:paraId="291B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14:paraId="459BB4B5">
            <w:pPr>
              <w:rPr>
                <w:rFonts w:hint="default" w:ascii="Times New Roman" w:hAnsi="Times New Roman" w:cs="Times New Roman"/>
              </w:rPr>
            </w:pPr>
            <w:r>
              <w:rPr>
                <w:rFonts w:hint="default" w:ascii="Times New Roman" w:hAnsi="Times New Roman" w:cs="Times New Roman"/>
              </w:rPr>
              <w:t>三、本年度办理结果</w:t>
            </w:r>
          </w:p>
        </w:tc>
        <w:tc>
          <w:tcPr>
            <w:tcW w:w="4159" w:type="dxa"/>
            <w:gridSpan w:val="2"/>
          </w:tcPr>
          <w:p w14:paraId="2C92B632">
            <w:pPr>
              <w:rPr>
                <w:rFonts w:hint="default" w:ascii="Times New Roman" w:hAnsi="Times New Roman" w:cs="Times New Roman"/>
                <w:sz w:val="18"/>
                <w:szCs w:val="18"/>
              </w:rPr>
            </w:pPr>
            <w:r>
              <w:rPr>
                <w:rFonts w:hint="default" w:ascii="Times New Roman" w:hAnsi="Times New Roman" w:cs="Times New Roman"/>
                <w:sz w:val="18"/>
                <w:szCs w:val="18"/>
              </w:rPr>
              <w:t>（一）予以公开</w:t>
            </w:r>
          </w:p>
        </w:tc>
        <w:tc>
          <w:tcPr>
            <w:tcW w:w="554" w:type="dxa"/>
            <w:vAlign w:val="center"/>
          </w:tcPr>
          <w:p w14:paraId="4574376F">
            <w:pPr>
              <w:jc w:val="center"/>
              <w:rPr>
                <w:rFonts w:hint="default" w:ascii="Times New Roman" w:hAnsi="Times New Roman" w:cs="Times New Roman"/>
              </w:rPr>
            </w:pPr>
            <w:r>
              <w:rPr>
                <w:rFonts w:hint="eastAsia" w:ascii="Times New Roman" w:hAnsi="Times New Roman" w:cs="Times New Roman"/>
                <w:lang w:val="en-US" w:eastAsia="zh-CN"/>
              </w:rPr>
              <w:t>1</w:t>
            </w:r>
          </w:p>
        </w:tc>
        <w:tc>
          <w:tcPr>
            <w:tcW w:w="693" w:type="dxa"/>
            <w:vAlign w:val="center"/>
          </w:tcPr>
          <w:p w14:paraId="4D385B21">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1318F1AC">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459E653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54CE0F7D">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212EE68D">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24FD64FA">
            <w:pPr>
              <w:jc w:val="center"/>
              <w:rPr>
                <w:rFonts w:hint="default" w:ascii="Times New Roman" w:hAnsi="Times New Roman" w:cs="Times New Roman"/>
              </w:rPr>
            </w:pPr>
            <w:r>
              <w:rPr>
                <w:rFonts w:hint="eastAsia" w:ascii="Times New Roman" w:hAnsi="Times New Roman" w:cs="Times New Roman"/>
                <w:lang w:val="en-US" w:eastAsia="zh-CN"/>
              </w:rPr>
              <w:t>1</w:t>
            </w:r>
          </w:p>
        </w:tc>
      </w:tr>
      <w:tr w14:paraId="5D7D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179F340A">
            <w:pPr>
              <w:rPr>
                <w:rFonts w:hint="default" w:ascii="Times New Roman" w:hAnsi="Times New Roman" w:cs="Times New Roman"/>
              </w:rPr>
            </w:pPr>
          </w:p>
        </w:tc>
        <w:tc>
          <w:tcPr>
            <w:tcW w:w="4159" w:type="dxa"/>
            <w:gridSpan w:val="2"/>
          </w:tcPr>
          <w:p w14:paraId="4BF8FDF1">
            <w:pPr>
              <w:rPr>
                <w:rFonts w:hint="default" w:ascii="Times New Roman" w:hAnsi="Times New Roman" w:cs="Times New Roman"/>
                <w:sz w:val="18"/>
                <w:szCs w:val="18"/>
              </w:rPr>
            </w:pPr>
            <w:r>
              <w:rPr>
                <w:rFonts w:hint="default" w:ascii="Times New Roman" w:hAnsi="Times New Roman" w:cs="Times New Roman"/>
                <w:sz w:val="18"/>
                <w:szCs w:val="18"/>
              </w:rPr>
              <w:t>（二）部分公开（区分处理的，只计这一情形，不计其他情形）</w:t>
            </w:r>
          </w:p>
        </w:tc>
        <w:tc>
          <w:tcPr>
            <w:tcW w:w="554" w:type="dxa"/>
            <w:vAlign w:val="center"/>
          </w:tcPr>
          <w:p w14:paraId="0B552CEB">
            <w:pPr>
              <w:jc w:val="center"/>
              <w:rPr>
                <w:rFonts w:hint="default" w:ascii="Times New Roman" w:hAnsi="Times New Roman" w:cs="Times New Roman"/>
              </w:rPr>
            </w:pPr>
            <w:r>
              <w:rPr>
                <w:rFonts w:hint="eastAsia" w:ascii="Times New Roman" w:hAnsi="Times New Roman" w:cs="Times New Roman"/>
                <w:lang w:val="en-US" w:eastAsia="zh-CN"/>
              </w:rPr>
              <w:t>0</w:t>
            </w:r>
          </w:p>
        </w:tc>
        <w:tc>
          <w:tcPr>
            <w:tcW w:w="693" w:type="dxa"/>
            <w:vAlign w:val="center"/>
          </w:tcPr>
          <w:p w14:paraId="5FF5A780">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65A79977">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4A0FC473">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4910277C">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1D271A3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23E06F11">
            <w:pPr>
              <w:jc w:val="center"/>
              <w:rPr>
                <w:rFonts w:hint="default" w:ascii="Times New Roman" w:hAnsi="Times New Roman" w:cs="Times New Roman"/>
              </w:rPr>
            </w:pPr>
            <w:r>
              <w:rPr>
                <w:rFonts w:hint="default" w:ascii="Times New Roman" w:hAnsi="Times New Roman" w:cs="Times New Roman"/>
                <w:lang w:val="en-US" w:eastAsia="zh-CN"/>
              </w:rPr>
              <w:t>0</w:t>
            </w:r>
          </w:p>
        </w:tc>
      </w:tr>
      <w:tr w14:paraId="5075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14:paraId="04A9DAE7">
            <w:pPr>
              <w:rPr>
                <w:rFonts w:hint="default" w:ascii="Times New Roman" w:hAnsi="Times New Roman" w:cs="Times New Roman"/>
              </w:rPr>
            </w:pPr>
          </w:p>
        </w:tc>
        <w:tc>
          <w:tcPr>
            <w:tcW w:w="1525" w:type="dxa"/>
            <w:vMerge w:val="restart"/>
            <w:vAlign w:val="center"/>
          </w:tcPr>
          <w:p w14:paraId="4F97D461">
            <w:pPr>
              <w:rPr>
                <w:rFonts w:hint="default" w:ascii="Times New Roman" w:hAnsi="Times New Roman" w:cs="Times New Roman"/>
                <w:sz w:val="18"/>
                <w:szCs w:val="18"/>
              </w:rPr>
            </w:pPr>
            <w:r>
              <w:rPr>
                <w:rFonts w:hint="default" w:ascii="Times New Roman" w:hAnsi="Times New Roman" w:cs="Times New Roman"/>
                <w:sz w:val="18"/>
                <w:szCs w:val="18"/>
              </w:rPr>
              <w:t>（三）不予公开</w:t>
            </w:r>
          </w:p>
        </w:tc>
        <w:tc>
          <w:tcPr>
            <w:tcW w:w="2634" w:type="dxa"/>
          </w:tcPr>
          <w:p w14:paraId="5ABB5FD4">
            <w:pPr>
              <w:rPr>
                <w:rFonts w:hint="default" w:ascii="Times New Roman" w:hAnsi="Times New Roman" w:cs="Times New Roman"/>
                <w:sz w:val="18"/>
                <w:szCs w:val="18"/>
              </w:rPr>
            </w:pPr>
            <w:r>
              <w:rPr>
                <w:rFonts w:hint="default" w:ascii="Times New Roman" w:hAnsi="Times New Roman" w:cs="Times New Roman"/>
                <w:sz w:val="18"/>
                <w:szCs w:val="18"/>
              </w:rPr>
              <w:t>1．属于国家秘密</w:t>
            </w:r>
          </w:p>
        </w:tc>
        <w:tc>
          <w:tcPr>
            <w:tcW w:w="554" w:type="dxa"/>
            <w:vAlign w:val="center"/>
          </w:tcPr>
          <w:p w14:paraId="5275863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B9B6D0B">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73BE5367">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59CC333">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7F696597">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353EF8C0">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7AE524E0">
            <w:pPr>
              <w:jc w:val="center"/>
              <w:rPr>
                <w:rFonts w:hint="default" w:ascii="Times New Roman" w:hAnsi="Times New Roman" w:cs="Times New Roman"/>
              </w:rPr>
            </w:pPr>
            <w:r>
              <w:rPr>
                <w:rFonts w:hint="default" w:ascii="Times New Roman" w:hAnsi="Times New Roman" w:cs="Times New Roman"/>
                <w:lang w:val="en-US" w:eastAsia="zh-CN"/>
              </w:rPr>
              <w:t>0</w:t>
            </w:r>
          </w:p>
        </w:tc>
      </w:tr>
      <w:tr w14:paraId="65DA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14:paraId="127B3D64">
            <w:pPr>
              <w:rPr>
                <w:rFonts w:hint="default" w:ascii="Times New Roman" w:hAnsi="Times New Roman" w:cs="Times New Roman"/>
              </w:rPr>
            </w:pPr>
          </w:p>
        </w:tc>
        <w:tc>
          <w:tcPr>
            <w:tcW w:w="1525" w:type="dxa"/>
            <w:vMerge w:val="continue"/>
            <w:vAlign w:val="center"/>
          </w:tcPr>
          <w:p w14:paraId="54614181">
            <w:pPr>
              <w:rPr>
                <w:rFonts w:hint="default" w:ascii="Times New Roman" w:hAnsi="Times New Roman" w:cs="Times New Roman"/>
                <w:sz w:val="18"/>
                <w:szCs w:val="18"/>
              </w:rPr>
            </w:pPr>
          </w:p>
        </w:tc>
        <w:tc>
          <w:tcPr>
            <w:tcW w:w="2634" w:type="dxa"/>
          </w:tcPr>
          <w:p w14:paraId="47C34CC2">
            <w:pPr>
              <w:rPr>
                <w:rFonts w:hint="default" w:ascii="Times New Roman" w:hAnsi="Times New Roman" w:cs="Times New Roman"/>
                <w:sz w:val="18"/>
                <w:szCs w:val="18"/>
              </w:rPr>
            </w:pPr>
            <w:r>
              <w:rPr>
                <w:rFonts w:hint="default" w:ascii="Times New Roman" w:hAnsi="Times New Roman" w:cs="Times New Roman"/>
                <w:sz w:val="18"/>
                <w:szCs w:val="18"/>
              </w:rPr>
              <w:t>2．其他法律行政法规禁止公开</w:t>
            </w:r>
          </w:p>
        </w:tc>
        <w:tc>
          <w:tcPr>
            <w:tcW w:w="554" w:type="dxa"/>
            <w:vAlign w:val="center"/>
          </w:tcPr>
          <w:p w14:paraId="2F90F7D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4B17F3B9">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2BF3A271">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3FDCA7FC">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30196863">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123A567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377867C6">
            <w:pPr>
              <w:jc w:val="center"/>
              <w:rPr>
                <w:rFonts w:hint="default" w:ascii="Times New Roman" w:hAnsi="Times New Roman" w:cs="Times New Roman"/>
              </w:rPr>
            </w:pPr>
            <w:r>
              <w:rPr>
                <w:rFonts w:hint="default" w:ascii="Times New Roman" w:hAnsi="Times New Roman" w:cs="Times New Roman"/>
                <w:lang w:val="en-US" w:eastAsia="zh-CN"/>
              </w:rPr>
              <w:t>0</w:t>
            </w:r>
          </w:p>
        </w:tc>
      </w:tr>
      <w:tr w14:paraId="25B0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14:paraId="1D720E47">
            <w:pPr>
              <w:rPr>
                <w:rFonts w:hint="default" w:ascii="Times New Roman" w:hAnsi="Times New Roman" w:cs="Times New Roman"/>
              </w:rPr>
            </w:pPr>
          </w:p>
        </w:tc>
        <w:tc>
          <w:tcPr>
            <w:tcW w:w="1525" w:type="dxa"/>
            <w:vMerge w:val="continue"/>
            <w:vAlign w:val="center"/>
          </w:tcPr>
          <w:p w14:paraId="26A25F14">
            <w:pPr>
              <w:rPr>
                <w:rFonts w:hint="default" w:ascii="Times New Roman" w:hAnsi="Times New Roman" w:cs="Times New Roman"/>
                <w:sz w:val="18"/>
                <w:szCs w:val="18"/>
              </w:rPr>
            </w:pPr>
          </w:p>
        </w:tc>
        <w:tc>
          <w:tcPr>
            <w:tcW w:w="2634" w:type="dxa"/>
          </w:tcPr>
          <w:p w14:paraId="60CA415A">
            <w:pPr>
              <w:rPr>
                <w:rFonts w:hint="default" w:ascii="Times New Roman" w:hAnsi="Times New Roman" w:cs="Times New Roman"/>
                <w:sz w:val="18"/>
                <w:szCs w:val="18"/>
              </w:rPr>
            </w:pPr>
            <w:r>
              <w:rPr>
                <w:rFonts w:hint="default" w:ascii="Times New Roman" w:hAnsi="Times New Roman" w:cs="Times New Roman"/>
                <w:sz w:val="18"/>
                <w:szCs w:val="18"/>
              </w:rPr>
              <w:t>3．危及“三安全一稳定”</w:t>
            </w:r>
          </w:p>
        </w:tc>
        <w:tc>
          <w:tcPr>
            <w:tcW w:w="554" w:type="dxa"/>
            <w:vAlign w:val="center"/>
          </w:tcPr>
          <w:p w14:paraId="47B7779D">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1F1E798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76008937">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3AE6FE9F">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C88425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17C7AE6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421E6CA1">
            <w:pPr>
              <w:jc w:val="center"/>
              <w:rPr>
                <w:rFonts w:hint="default" w:ascii="Times New Roman" w:hAnsi="Times New Roman" w:cs="Times New Roman"/>
              </w:rPr>
            </w:pPr>
            <w:r>
              <w:rPr>
                <w:rFonts w:hint="default" w:ascii="Times New Roman" w:hAnsi="Times New Roman" w:cs="Times New Roman"/>
                <w:lang w:val="en-US" w:eastAsia="zh-CN"/>
              </w:rPr>
              <w:t>0</w:t>
            </w:r>
          </w:p>
        </w:tc>
      </w:tr>
      <w:tr w14:paraId="2B26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14:paraId="40C18681">
            <w:pPr>
              <w:rPr>
                <w:rFonts w:hint="default" w:ascii="Times New Roman" w:hAnsi="Times New Roman" w:cs="Times New Roman"/>
              </w:rPr>
            </w:pPr>
          </w:p>
        </w:tc>
        <w:tc>
          <w:tcPr>
            <w:tcW w:w="1525" w:type="dxa"/>
            <w:vMerge w:val="continue"/>
            <w:vAlign w:val="center"/>
          </w:tcPr>
          <w:p w14:paraId="6C805487">
            <w:pPr>
              <w:rPr>
                <w:rFonts w:hint="default" w:ascii="Times New Roman" w:hAnsi="Times New Roman" w:cs="Times New Roman"/>
                <w:sz w:val="18"/>
                <w:szCs w:val="18"/>
              </w:rPr>
            </w:pPr>
          </w:p>
        </w:tc>
        <w:tc>
          <w:tcPr>
            <w:tcW w:w="2634" w:type="dxa"/>
          </w:tcPr>
          <w:p w14:paraId="236D2BD8">
            <w:pPr>
              <w:rPr>
                <w:rFonts w:hint="default" w:ascii="Times New Roman" w:hAnsi="Times New Roman" w:cs="Times New Roman"/>
                <w:sz w:val="18"/>
                <w:szCs w:val="18"/>
              </w:rPr>
            </w:pPr>
            <w:r>
              <w:rPr>
                <w:rFonts w:hint="default" w:ascii="Times New Roman" w:hAnsi="Times New Roman" w:cs="Times New Roman"/>
                <w:sz w:val="18"/>
                <w:szCs w:val="18"/>
              </w:rPr>
              <w:t>4．保护第三方合法权益</w:t>
            </w:r>
          </w:p>
        </w:tc>
        <w:tc>
          <w:tcPr>
            <w:tcW w:w="554" w:type="dxa"/>
            <w:vAlign w:val="center"/>
          </w:tcPr>
          <w:p w14:paraId="559B2AC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ED9164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78E4CD67">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158611D6">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B35FA7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28050A40">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64C36C02">
            <w:pPr>
              <w:jc w:val="center"/>
              <w:rPr>
                <w:rFonts w:hint="default" w:ascii="Times New Roman" w:hAnsi="Times New Roman" w:cs="Times New Roman"/>
              </w:rPr>
            </w:pPr>
            <w:r>
              <w:rPr>
                <w:rFonts w:hint="default" w:ascii="Times New Roman" w:hAnsi="Times New Roman" w:cs="Times New Roman"/>
                <w:lang w:val="en-US" w:eastAsia="zh-CN"/>
              </w:rPr>
              <w:t>0</w:t>
            </w:r>
          </w:p>
        </w:tc>
      </w:tr>
      <w:tr w14:paraId="4AEA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14:paraId="27F43543">
            <w:pPr>
              <w:rPr>
                <w:rFonts w:hint="default" w:ascii="Times New Roman" w:hAnsi="Times New Roman" w:cs="Times New Roman"/>
              </w:rPr>
            </w:pPr>
          </w:p>
        </w:tc>
        <w:tc>
          <w:tcPr>
            <w:tcW w:w="1525" w:type="dxa"/>
            <w:vMerge w:val="continue"/>
            <w:vAlign w:val="center"/>
          </w:tcPr>
          <w:p w14:paraId="5FCF3DEC">
            <w:pPr>
              <w:rPr>
                <w:rFonts w:hint="default" w:ascii="Times New Roman" w:hAnsi="Times New Roman" w:cs="Times New Roman"/>
                <w:sz w:val="18"/>
                <w:szCs w:val="18"/>
              </w:rPr>
            </w:pPr>
          </w:p>
        </w:tc>
        <w:tc>
          <w:tcPr>
            <w:tcW w:w="2634" w:type="dxa"/>
          </w:tcPr>
          <w:p w14:paraId="44B80A95">
            <w:pPr>
              <w:rPr>
                <w:rFonts w:hint="default" w:ascii="Times New Roman" w:hAnsi="Times New Roman" w:cs="Times New Roman"/>
                <w:sz w:val="18"/>
                <w:szCs w:val="18"/>
              </w:rPr>
            </w:pPr>
            <w:r>
              <w:rPr>
                <w:rFonts w:hint="default" w:ascii="Times New Roman" w:hAnsi="Times New Roman" w:cs="Times New Roman"/>
                <w:sz w:val="18"/>
                <w:szCs w:val="18"/>
              </w:rPr>
              <w:t>5．属于三类内部事务信息</w:t>
            </w:r>
          </w:p>
        </w:tc>
        <w:tc>
          <w:tcPr>
            <w:tcW w:w="554" w:type="dxa"/>
            <w:vAlign w:val="center"/>
          </w:tcPr>
          <w:p w14:paraId="7B062B90">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289FC7E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12A4B02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1D3B04E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30ED790D">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2C60C12F">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3FA7E64E">
            <w:pPr>
              <w:jc w:val="center"/>
              <w:rPr>
                <w:rFonts w:hint="default" w:ascii="Times New Roman" w:hAnsi="Times New Roman" w:cs="Times New Roman"/>
              </w:rPr>
            </w:pPr>
            <w:r>
              <w:rPr>
                <w:rFonts w:hint="default" w:ascii="Times New Roman" w:hAnsi="Times New Roman" w:cs="Times New Roman"/>
                <w:lang w:val="en-US" w:eastAsia="zh-CN"/>
              </w:rPr>
              <w:t>0</w:t>
            </w:r>
          </w:p>
        </w:tc>
      </w:tr>
      <w:tr w14:paraId="1C0E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14:paraId="49845D4E">
            <w:pPr>
              <w:rPr>
                <w:rFonts w:hint="default" w:ascii="Times New Roman" w:hAnsi="Times New Roman" w:cs="Times New Roman"/>
              </w:rPr>
            </w:pPr>
          </w:p>
        </w:tc>
        <w:tc>
          <w:tcPr>
            <w:tcW w:w="1525" w:type="dxa"/>
            <w:vMerge w:val="continue"/>
            <w:vAlign w:val="center"/>
          </w:tcPr>
          <w:p w14:paraId="7198F5CD">
            <w:pPr>
              <w:rPr>
                <w:rFonts w:hint="default" w:ascii="Times New Roman" w:hAnsi="Times New Roman" w:cs="Times New Roman"/>
                <w:sz w:val="18"/>
                <w:szCs w:val="18"/>
              </w:rPr>
            </w:pPr>
          </w:p>
        </w:tc>
        <w:tc>
          <w:tcPr>
            <w:tcW w:w="2634" w:type="dxa"/>
          </w:tcPr>
          <w:p w14:paraId="67E95883">
            <w:pPr>
              <w:rPr>
                <w:rFonts w:hint="default" w:ascii="Times New Roman" w:hAnsi="Times New Roman" w:cs="Times New Roman"/>
                <w:sz w:val="18"/>
                <w:szCs w:val="18"/>
              </w:rPr>
            </w:pPr>
            <w:r>
              <w:rPr>
                <w:rFonts w:hint="default" w:ascii="Times New Roman" w:hAnsi="Times New Roman" w:cs="Times New Roman"/>
                <w:sz w:val="18"/>
                <w:szCs w:val="18"/>
              </w:rPr>
              <w:t>6．属于四类过程性信息</w:t>
            </w:r>
          </w:p>
        </w:tc>
        <w:tc>
          <w:tcPr>
            <w:tcW w:w="554" w:type="dxa"/>
            <w:vAlign w:val="center"/>
          </w:tcPr>
          <w:p w14:paraId="4FBE6F0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11D5E773">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57BBB18C">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990903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442259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7C142013">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630F9E39">
            <w:pPr>
              <w:jc w:val="center"/>
              <w:rPr>
                <w:rFonts w:hint="default" w:ascii="Times New Roman" w:hAnsi="Times New Roman" w:cs="Times New Roman"/>
              </w:rPr>
            </w:pPr>
            <w:r>
              <w:rPr>
                <w:rFonts w:hint="default" w:ascii="Times New Roman" w:hAnsi="Times New Roman" w:cs="Times New Roman"/>
                <w:lang w:val="en-US" w:eastAsia="zh-CN"/>
              </w:rPr>
              <w:t>0</w:t>
            </w:r>
          </w:p>
        </w:tc>
      </w:tr>
      <w:tr w14:paraId="4F50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14:paraId="4BF4324D">
            <w:pPr>
              <w:rPr>
                <w:rFonts w:hint="default" w:ascii="Times New Roman" w:hAnsi="Times New Roman" w:cs="Times New Roman"/>
              </w:rPr>
            </w:pPr>
          </w:p>
        </w:tc>
        <w:tc>
          <w:tcPr>
            <w:tcW w:w="1525" w:type="dxa"/>
            <w:vMerge w:val="continue"/>
            <w:vAlign w:val="center"/>
          </w:tcPr>
          <w:p w14:paraId="099DC50A">
            <w:pPr>
              <w:rPr>
                <w:rFonts w:hint="default" w:ascii="Times New Roman" w:hAnsi="Times New Roman" w:cs="Times New Roman"/>
                <w:sz w:val="18"/>
                <w:szCs w:val="18"/>
              </w:rPr>
            </w:pPr>
          </w:p>
        </w:tc>
        <w:tc>
          <w:tcPr>
            <w:tcW w:w="2634" w:type="dxa"/>
          </w:tcPr>
          <w:p w14:paraId="5441A253">
            <w:pPr>
              <w:rPr>
                <w:rFonts w:hint="default" w:ascii="Times New Roman" w:hAnsi="Times New Roman" w:cs="Times New Roman"/>
                <w:sz w:val="18"/>
                <w:szCs w:val="18"/>
              </w:rPr>
            </w:pPr>
            <w:r>
              <w:rPr>
                <w:rFonts w:hint="default" w:ascii="Times New Roman" w:hAnsi="Times New Roman" w:cs="Times New Roman"/>
                <w:sz w:val="18"/>
                <w:szCs w:val="18"/>
              </w:rPr>
              <w:t>7．属于行政执法案卷</w:t>
            </w:r>
          </w:p>
        </w:tc>
        <w:tc>
          <w:tcPr>
            <w:tcW w:w="554" w:type="dxa"/>
            <w:vAlign w:val="center"/>
          </w:tcPr>
          <w:p w14:paraId="51366DC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098FC3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4FA6E86F">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79DF1565">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76408FE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1DD7E70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57AFBBA1">
            <w:pPr>
              <w:jc w:val="center"/>
              <w:rPr>
                <w:rFonts w:hint="default" w:ascii="Times New Roman" w:hAnsi="Times New Roman" w:cs="Times New Roman"/>
              </w:rPr>
            </w:pPr>
            <w:r>
              <w:rPr>
                <w:rFonts w:hint="default" w:ascii="Times New Roman" w:hAnsi="Times New Roman" w:cs="Times New Roman"/>
                <w:lang w:val="en-US" w:eastAsia="zh-CN"/>
              </w:rPr>
              <w:t>0</w:t>
            </w:r>
          </w:p>
        </w:tc>
      </w:tr>
      <w:tr w14:paraId="6A31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14:paraId="67C9ACFC">
            <w:pPr>
              <w:rPr>
                <w:rFonts w:hint="default" w:ascii="Times New Roman" w:hAnsi="Times New Roman" w:cs="Times New Roman"/>
              </w:rPr>
            </w:pPr>
          </w:p>
        </w:tc>
        <w:tc>
          <w:tcPr>
            <w:tcW w:w="1525" w:type="dxa"/>
            <w:vMerge w:val="continue"/>
            <w:vAlign w:val="center"/>
          </w:tcPr>
          <w:p w14:paraId="0B6979DE">
            <w:pPr>
              <w:rPr>
                <w:rFonts w:hint="default" w:ascii="Times New Roman" w:hAnsi="Times New Roman" w:cs="Times New Roman"/>
                <w:sz w:val="18"/>
                <w:szCs w:val="18"/>
              </w:rPr>
            </w:pPr>
          </w:p>
        </w:tc>
        <w:tc>
          <w:tcPr>
            <w:tcW w:w="2634" w:type="dxa"/>
          </w:tcPr>
          <w:p w14:paraId="6916AD0E">
            <w:pPr>
              <w:rPr>
                <w:rFonts w:hint="default" w:ascii="Times New Roman" w:hAnsi="Times New Roman" w:cs="Times New Roman"/>
                <w:sz w:val="18"/>
                <w:szCs w:val="18"/>
              </w:rPr>
            </w:pPr>
            <w:r>
              <w:rPr>
                <w:rFonts w:hint="default" w:ascii="Times New Roman" w:hAnsi="Times New Roman" w:cs="Times New Roman"/>
                <w:sz w:val="18"/>
                <w:szCs w:val="18"/>
              </w:rPr>
              <w:t>8．属于行政查询事项</w:t>
            </w:r>
          </w:p>
        </w:tc>
        <w:tc>
          <w:tcPr>
            <w:tcW w:w="554" w:type="dxa"/>
            <w:vAlign w:val="center"/>
          </w:tcPr>
          <w:p w14:paraId="2457B705">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2DFCE085">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78F2BBD5">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261281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407FF03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3ECBC41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2323D769">
            <w:pPr>
              <w:jc w:val="center"/>
              <w:rPr>
                <w:rFonts w:hint="default" w:ascii="Times New Roman" w:hAnsi="Times New Roman" w:cs="Times New Roman"/>
              </w:rPr>
            </w:pPr>
            <w:r>
              <w:rPr>
                <w:rFonts w:hint="default" w:ascii="Times New Roman" w:hAnsi="Times New Roman" w:cs="Times New Roman"/>
                <w:lang w:val="en-US" w:eastAsia="zh-CN"/>
              </w:rPr>
              <w:t>0</w:t>
            </w:r>
          </w:p>
        </w:tc>
      </w:tr>
      <w:tr w14:paraId="53DB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14:paraId="1106D5F2">
            <w:pPr>
              <w:rPr>
                <w:rFonts w:hint="default" w:ascii="Times New Roman" w:hAnsi="Times New Roman" w:cs="Times New Roman"/>
              </w:rPr>
            </w:pPr>
          </w:p>
        </w:tc>
        <w:tc>
          <w:tcPr>
            <w:tcW w:w="1525" w:type="dxa"/>
            <w:vMerge w:val="restart"/>
            <w:vAlign w:val="center"/>
          </w:tcPr>
          <w:p w14:paraId="59561AC4">
            <w:pPr>
              <w:rPr>
                <w:rFonts w:hint="default" w:ascii="Times New Roman" w:hAnsi="Times New Roman" w:cs="Times New Roman"/>
                <w:sz w:val="18"/>
                <w:szCs w:val="18"/>
              </w:rPr>
            </w:pPr>
            <w:r>
              <w:rPr>
                <w:rFonts w:hint="default" w:ascii="Times New Roman" w:hAnsi="Times New Roman" w:cs="Times New Roman"/>
                <w:sz w:val="18"/>
                <w:szCs w:val="18"/>
              </w:rPr>
              <w:t>（四）无法提供</w:t>
            </w:r>
          </w:p>
        </w:tc>
        <w:tc>
          <w:tcPr>
            <w:tcW w:w="2634" w:type="dxa"/>
          </w:tcPr>
          <w:p w14:paraId="468EEF1B">
            <w:pPr>
              <w:rPr>
                <w:rFonts w:hint="default" w:ascii="Times New Roman" w:hAnsi="Times New Roman" w:cs="Times New Roman"/>
                <w:sz w:val="18"/>
                <w:szCs w:val="18"/>
              </w:rPr>
            </w:pPr>
            <w:r>
              <w:rPr>
                <w:rFonts w:hint="default" w:ascii="Times New Roman" w:hAnsi="Times New Roman" w:cs="Times New Roman"/>
                <w:sz w:val="18"/>
                <w:szCs w:val="18"/>
              </w:rPr>
              <w:t>1．本机关不掌握相关政府信息</w:t>
            </w:r>
          </w:p>
        </w:tc>
        <w:tc>
          <w:tcPr>
            <w:tcW w:w="554" w:type="dxa"/>
            <w:vAlign w:val="center"/>
          </w:tcPr>
          <w:p w14:paraId="06B162A8">
            <w:pPr>
              <w:jc w:val="center"/>
              <w:rPr>
                <w:rFonts w:hint="default" w:ascii="Times New Roman" w:hAnsi="Times New Roman" w:cs="Times New Roman"/>
              </w:rPr>
            </w:pPr>
            <w:r>
              <w:rPr>
                <w:rFonts w:hint="eastAsia" w:ascii="Times New Roman" w:hAnsi="Times New Roman" w:cs="Times New Roman"/>
                <w:lang w:val="en-US" w:eastAsia="zh-CN"/>
              </w:rPr>
              <w:t>1</w:t>
            </w:r>
          </w:p>
        </w:tc>
        <w:tc>
          <w:tcPr>
            <w:tcW w:w="693" w:type="dxa"/>
            <w:vAlign w:val="center"/>
          </w:tcPr>
          <w:p w14:paraId="23531B5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0CC90BAC">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79FA792E">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2488D10">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0F739C17">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775431A7">
            <w:pPr>
              <w:jc w:val="center"/>
              <w:rPr>
                <w:rFonts w:hint="default" w:ascii="Times New Roman" w:hAnsi="Times New Roman" w:cs="Times New Roman"/>
              </w:rPr>
            </w:pPr>
            <w:r>
              <w:rPr>
                <w:rFonts w:hint="eastAsia" w:ascii="Times New Roman" w:hAnsi="Times New Roman" w:cs="Times New Roman"/>
                <w:lang w:val="en-US" w:eastAsia="zh-CN"/>
              </w:rPr>
              <w:t>1</w:t>
            </w:r>
          </w:p>
        </w:tc>
      </w:tr>
      <w:tr w14:paraId="18C3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14:paraId="76816DEA">
            <w:pPr>
              <w:rPr>
                <w:rFonts w:hint="default" w:ascii="Times New Roman" w:hAnsi="Times New Roman" w:cs="Times New Roman"/>
              </w:rPr>
            </w:pPr>
          </w:p>
        </w:tc>
        <w:tc>
          <w:tcPr>
            <w:tcW w:w="1525" w:type="dxa"/>
            <w:vMerge w:val="continue"/>
            <w:vAlign w:val="center"/>
          </w:tcPr>
          <w:p w14:paraId="0D062B53">
            <w:pPr>
              <w:rPr>
                <w:rFonts w:hint="default" w:ascii="Times New Roman" w:hAnsi="Times New Roman" w:cs="Times New Roman"/>
                <w:sz w:val="18"/>
                <w:szCs w:val="18"/>
              </w:rPr>
            </w:pPr>
          </w:p>
        </w:tc>
        <w:tc>
          <w:tcPr>
            <w:tcW w:w="2634" w:type="dxa"/>
          </w:tcPr>
          <w:p w14:paraId="7CFEF48B">
            <w:pPr>
              <w:rPr>
                <w:rFonts w:hint="default" w:ascii="Times New Roman" w:hAnsi="Times New Roman" w:cs="Times New Roman"/>
                <w:sz w:val="18"/>
                <w:szCs w:val="18"/>
              </w:rPr>
            </w:pPr>
            <w:r>
              <w:rPr>
                <w:rFonts w:hint="default" w:ascii="Times New Roman" w:hAnsi="Times New Roman" w:cs="Times New Roman"/>
                <w:sz w:val="18"/>
                <w:szCs w:val="18"/>
              </w:rPr>
              <w:t>2．没有现成信息需要另行制作</w:t>
            </w:r>
          </w:p>
        </w:tc>
        <w:tc>
          <w:tcPr>
            <w:tcW w:w="554" w:type="dxa"/>
            <w:vAlign w:val="center"/>
          </w:tcPr>
          <w:p w14:paraId="50FD827D">
            <w:pPr>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0</w:t>
            </w:r>
          </w:p>
        </w:tc>
        <w:tc>
          <w:tcPr>
            <w:tcW w:w="693" w:type="dxa"/>
            <w:vAlign w:val="center"/>
          </w:tcPr>
          <w:p w14:paraId="5D06FFFE">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78A8D657">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55458F17">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74CCDEA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7A30CBE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56C78DD2">
            <w:pPr>
              <w:jc w:val="center"/>
              <w:rPr>
                <w:rFonts w:hint="default" w:ascii="Times New Roman" w:hAnsi="Times New Roman" w:cs="Times New Roman"/>
              </w:rPr>
            </w:pPr>
            <w:r>
              <w:rPr>
                <w:rFonts w:hint="default" w:ascii="Times New Roman" w:hAnsi="Times New Roman" w:cs="Times New Roman"/>
                <w:lang w:val="en-US" w:eastAsia="zh-CN"/>
              </w:rPr>
              <w:t>0</w:t>
            </w:r>
          </w:p>
        </w:tc>
      </w:tr>
      <w:tr w14:paraId="7288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09C6C197">
            <w:pPr>
              <w:rPr>
                <w:rFonts w:hint="default" w:ascii="Times New Roman" w:hAnsi="Times New Roman" w:cs="Times New Roman"/>
              </w:rPr>
            </w:pPr>
          </w:p>
        </w:tc>
        <w:tc>
          <w:tcPr>
            <w:tcW w:w="1525" w:type="dxa"/>
            <w:vMerge w:val="continue"/>
            <w:vAlign w:val="center"/>
          </w:tcPr>
          <w:p w14:paraId="13524B78">
            <w:pPr>
              <w:rPr>
                <w:rFonts w:hint="default" w:ascii="Times New Roman" w:hAnsi="Times New Roman" w:cs="Times New Roman"/>
                <w:sz w:val="18"/>
                <w:szCs w:val="18"/>
              </w:rPr>
            </w:pPr>
          </w:p>
        </w:tc>
        <w:tc>
          <w:tcPr>
            <w:tcW w:w="2634" w:type="dxa"/>
          </w:tcPr>
          <w:p w14:paraId="180CB040">
            <w:pPr>
              <w:rPr>
                <w:rFonts w:hint="default" w:ascii="Times New Roman" w:hAnsi="Times New Roman" w:cs="Times New Roman"/>
                <w:sz w:val="18"/>
                <w:szCs w:val="18"/>
              </w:rPr>
            </w:pPr>
            <w:r>
              <w:rPr>
                <w:rFonts w:hint="default" w:ascii="Times New Roman" w:hAnsi="Times New Roman" w:cs="Times New Roman"/>
                <w:sz w:val="18"/>
                <w:szCs w:val="18"/>
              </w:rPr>
              <w:t>3．补正后申请内容仍不明确</w:t>
            </w:r>
          </w:p>
        </w:tc>
        <w:tc>
          <w:tcPr>
            <w:tcW w:w="554" w:type="dxa"/>
            <w:vAlign w:val="center"/>
          </w:tcPr>
          <w:p w14:paraId="7777B026">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781A561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4DC45973">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52871D9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F107AD3">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7D4C570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16AB2BF6">
            <w:pPr>
              <w:jc w:val="center"/>
              <w:rPr>
                <w:rFonts w:hint="default" w:ascii="Times New Roman" w:hAnsi="Times New Roman" w:cs="Times New Roman"/>
              </w:rPr>
            </w:pPr>
            <w:r>
              <w:rPr>
                <w:rFonts w:hint="default" w:ascii="Times New Roman" w:hAnsi="Times New Roman" w:cs="Times New Roman"/>
                <w:lang w:val="en-US" w:eastAsia="zh-CN"/>
              </w:rPr>
              <w:t>0</w:t>
            </w:r>
          </w:p>
        </w:tc>
      </w:tr>
      <w:tr w14:paraId="37B6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14:paraId="3A2D4E28">
            <w:pPr>
              <w:rPr>
                <w:rFonts w:hint="default" w:ascii="Times New Roman" w:hAnsi="Times New Roman" w:cs="Times New Roman"/>
              </w:rPr>
            </w:pPr>
          </w:p>
        </w:tc>
        <w:tc>
          <w:tcPr>
            <w:tcW w:w="1525" w:type="dxa"/>
            <w:vMerge w:val="restart"/>
            <w:vAlign w:val="center"/>
          </w:tcPr>
          <w:p w14:paraId="09A47BDA">
            <w:pPr>
              <w:rPr>
                <w:rFonts w:hint="default" w:ascii="Times New Roman" w:hAnsi="Times New Roman" w:cs="Times New Roman"/>
                <w:sz w:val="18"/>
                <w:szCs w:val="18"/>
              </w:rPr>
            </w:pPr>
            <w:r>
              <w:rPr>
                <w:rFonts w:hint="default" w:ascii="Times New Roman" w:hAnsi="Times New Roman" w:cs="Times New Roman"/>
                <w:sz w:val="18"/>
                <w:szCs w:val="18"/>
              </w:rPr>
              <w:t>（五）不予处理</w:t>
            </w:r>
          </w:p>
        </w:tc>
        <w:tc>
          <w:tcPr>
            <w:tcW w:w="2634" w:type="dxa"/>
          </w:tcPr>
          <w:p w14:paraId="7E5BE8F7">
            <w:pPr>
              <w:rPr>
                <w:rFonts w:hint="default" w:ascii="Times New Roman" w:hAnsi="Times New Roman" w:cs="Times New Roman"/>
                <w:sz w:val="18"/>
                <w:szCs w:val="18"/>
              </w:rPr>
            </w:pPr>
            <w:r>
              <w:rPr>
                <w:rFonts w:hint="default" w:ascii="Times New Roman" w:hAnsi="Times New Roman" w:cs="Times New Roman"/>
                <w:sz w:val="18"/>
                <w:szCs w:val="18"/>
              </w:rPr>
              <w:t>1．信访举报投诉类申请</w:t>
            </w:r>
          </w:p>
        </w:tc>
        <w:tc>
          <w:tcPr>
            <w:tcW w:w="554" w:type="dxa"/>
            <w:vAlign w:val="center"/>
          </w:tcPr>
          <w:p w14:paraId="7012AD19">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2270C6BD">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2047FA69">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1AEA3D3">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00C93E1">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29EC50C5">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11C4D572">
            <w:pPr>
              <w:jc w:val="center"/>
              <w:rPr>
                <w:rFonts w:hint="default" w:ascii="Times New Roman" w:hAnsi="Times New Roman" w:cs="Times New Roman"/>
              </w:rPr>
            </w:pPr>
            <w:r>
              <w:rPr>
                <w:rFonts w:hint="default" w:ascii="Times New Roman" w:hAnsi="Times New Roman" w:cs="Times New Roman"/>
                <w:lang w:val="en-US" w:eastAsia="zh-CN"/>
              </w:rPr>
              <w:t>0</w:t>
            </w:r>
          </w:p>
        </w:tc>
      </w:tr>
      <w:tr w14:paraId="1378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4D128E8B">
            <w:pPr>
              <w:rPr>
                <w:rFonts w:hint="default" w:ascii="Times New Roman" w:hAnsi="Times New Roman" w:cs="Times New Roman"/>
              </w:rPr>
            </w:pPr>
          </w:p>
        </w:tc>
        <w:tc>
          <w:tcPr>
            <w:tcW w:w="1525" w:type="dxa"/>
            <w:vMerge w:val="continue"/>
          </w:tcPr>
          <w:p w14:paraId="5A32E324">
            <w:pPr>
              <w:rPr>
                <w:rFonts w:hint="default" w:ascii="Times New Roman" w:hAnsi="Times New Roman" w:cs="Times New Roman"/>
              </w:rPr>
            </w:pPr>
          </w:p>
        </w:tc>
        <w:tc>
          <w:tcPr>
            <w:tcW w:w="2634" w:type="dxa"/>
          </w:tcPr>
          <w:p w14:paraId="1387E8E7">
            <w:pPr>
              <w:rPr>
                <w:rFonts w:hint="default" w:ascii="Times New Roman" w:hAnsi="Times New Roman" w:cs="Times New Roman"/>
                <w:sz w:val="18"/>
                <w:szCs w:val="18"/>
              </w:rPr>
            </w:pPr>
            <w:r>
              <w:rPr>
                <w:rFonts w:hint="default" w:ascii="Times New Roman" w:hAnsi="Times New Roman" w:cs="Times New Roman"/>
                <w:sz w:val="18"/>
                <w:szCs w:val="18"/>
              </w:rPr>
              <w:t>2．重复申请</w:t>
            </w:r>
          </w:p>
        </w:tc>
        <w:tc>
          <w:tcPr>
            <w:tcW w:w="554" w:type="dxa"/>
            <w:vAlign w:val="center"/>
          </w:tcPr>
          <w:p w14:paraId="2437782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128E7E36">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20A59B46">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F2F11BB">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1138E4E1">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18697920">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3DA06104">
            <w:pPr>
              <w:jc w:val="center"/>
              <w:rPr>
                <w:rFonts w:hint="default" w:ascii="Times New Roman" w:hAnsi="Times New Roman" w:cs="Times New Roman"/>
              </w:rPr>
            </w:pPr>
            <w:r>
              <w:rPr>
                <w:rFonts w:hint="default" w:ascii="Times New Roman" w:hAnsi="Times New Roman" w:cs="Times New Roman"/>
                <w:lang w:val="en-US" w:eastAsia="zh-CN"/>
              </w:rPr>
              <w:t>0</w:t>
            </w:r>
          </w:p>
        </w:tc>
      </w:tr>
      <w:tr w14:paraId="4715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14:paraId="5F756274">
            <w:pPr>
              <w:rPr>
                <w:rFonts w:hint="default" w:ascii="Times New Roman" w:hAnsi="Times New Roman" w:cs="Times New Roman"/>
              </w:rPr>
            </w:pPr>
          </w:p>
        </w:tc>
        <w:tc>
          <w:tcPr>
            <w:tcW w:w="1525" w:type="dxa"/>
            <w:vMerge w:val="continue"/>
          </w:tcPr>
          <w:p w14:paraId="09797E6B">
            <w:pPr>
              <w:rPr>
                <w:rFonts w:hint="default" w:ascii="Times New Roman" w:hAnsi="Times New Roman" w:cs="Times New Roman"/>
              </w:rPr>
            </w:pPr>
          </w:p>
        </w:tc>
        <w:tc>
          <w:tcPr>
            <w:tcW w:w="2634" w:type="dxa"/>
          </w:tcPr>
          <w:p w14:paraId="65BA6FFF">
            <w:pPr>
              <w:rPr>
                <w:rFonts w:hint="default" w:ascii="Times New Roman" w:hAnsi="Times New Roman" w:cs="Times New Roman"/>
                <w:sz w:val="18"/>
                <w:szCs w:val="18"/>
              </w:rPr>
            </w:pPr>
            <w:r>
              <w:rPr>
                <w:rFonts w:hint="default" w:ascii="Times New Roman" w:hAnsi="Times New Roman" w:cs="Times New Roman"/>
                <w:sz w:val="18"/>
                <w:szCs w:val="18"/>
              </w:rPr>
              <w:t>3．要求提供公开出版物</w:t>
            </w:r>
          </w:p>
        </w:tc>
        <w:tc>
          <w:tcPr>
            <w:tcW w:w="554" w:type="dxa"/>
            <w:vAlign w:val="center"/>
          </w:tcPr>
          <w:p w14:paraId="35CDAA35">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7103249">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279EC07E">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44D67EC6">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18CCB0F3">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27E650C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33B4D49D">
            <w:pPr>
              <w:jc w:val="center"/>
              <w:rPr>
                <w:rFonts w:hint="default" w:ascii="Times New Roman" w:hAnsi="Times New Roman" w:cs="Times New Roman"/>
              </w:rPr>
            </w:pPr>
            <w:r>
              <w:rPr>
                <w:rFonts w:hint="default" w:ascii="Times New Roman" w:hAnsi="Times New Roman" w:cs="Times New Roman"/>
                <w:lang w:val="en-US" w:eastAsia="zh-CN"/>
              </w:rPr>
              <w:t>0</w:t>
            </w:r>
          </w:p>
        </w:tc>
      </w:tr>
      <w:tr w14:paraId="28AA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14:paraId="5919FD10">
            <w:pPr>
              <w:rPr>
                <w:rFonts w:hint="default" w:ascii="Times New Roman" w:hAnsi="Times New Roman" w:cs="Times New Roman"/>
              </w:rPr>
            </w:pPr>
          </w:p>
        </w:tc>
        <w:tc>
          <w:tcPr>
            <w:tcW w:w="1525" w:type="dxa"/>
            <w:vMerge w:val="continue"/>
          </w:tcPr>
          <w:p w14:paraId="7974C904">
            <w:pPr>
              <w:rPr>
                <w:rFonts w:hint="default" w:ascii="Times New Roman" w:hAnsi="Times New Roman" w:cs="Times New Roman"/>
              </w:rPr>
            </w:pPr>
          </w:p>
        </w:tc>
        <w:tc>
          <w:tcPr>
            <w:tcW w:w="2634" w:type="dxa"/>
          </w:tcPr>
          <w:p w14:paraId="6DDE909C">
            <w:pPr>
              <w:rPr>
                <w:rFonts w:hint="default" w:ascii="Times New Roman" w:hAnsi="Times New Roman" w:cs="Times New Roman"/>
                <w:sz w:val="18"/>
                <w:szCs w:val="18"/>
              </w:rPr>
            </w:pPr>
            <w:r>
              <w:rPr>
                <w:rFonts w:hint="default" w:ascii="Times New Roman" w:hAnsi="Times New Roman" w:cs="Times New Roman"/>
                <w:sz w:val="18"/>
                <w:szCs w:val="18"/>
              </w:rPr>
              <w:t>4．无正当理由大量反复申请</w:t>
            </w:r>
          </w:p>
        </w:tc>
        <w:tc>
          <w:tcPr>
            <w:tcW w:w="554" w:type="dxa"/>
            <w:vAlign w:val="center"/>
          </w:tcPr>
          <w:p w14:paraId="1AB43C71">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384291E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0AD61EC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3168FE5">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3D13B6D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26ED080C">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1CA4B52F">
            <w:pPr>
              <w:jc w:val="center"/>
              <w:rPr>
                <w:rFonts w:hint="default" w:ascii="Times New Roman" w:hAnsi="Times New Roman" w:cs="Times New Roman"/>
              </w:rPr>
            </w:pPr>
            <w:r>
              <w:rPr>
                <w:rFonts w:hint="default" w:ascii="Times New Roman" w:hAnsi="Times New Roman" w:cs="Times New Roman"/>
                <w:lang w:val="en-US" w:eastAsia="zh-CN"/>
              </w:rPr>
              <w:t>0</w:t>
            </w:r>
          </w:p>
        </w:tc>
      </w:tr>
      <w:tr w14:paraId="6905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0BE3742E">
            <w:pPr>
              <w:rPr>
                <w:rFonts w:hint="default" w:ascii="Times New Roman" w:hAnsi="Times New Roman" w:cs="Times New Roman"/>
              </w:rPr>
            </w:pPr>
          </w:p>
        </w:tc>
        <w:tc>
          <w:tcPr>
            <w:tcW w:w="1525" w:type="dxa"/>
            <w:vMerge w:val="continue"/>
          </w:tcPr>
          <w:p w14:paraId="25B2E02E">
            <w:pPr>
              <w:rPr>
                <w:rFonts w:hint="default" w:ascii="Times New Roman" w:hAnsi="Times New Roman" w:cs="Times New Roman"/>
              </w:rPr>
            </w:pPr>
          </w:p>
        </w:tc>
        <w:tc>
          <w:tcPr>
            <w:tcW w:w="2634" w:type="dxa"/>
          </w:tcPr>
          <w:p w14:paraId="30B840CB">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5．要求行政机关确认或重新出具已获取信息</w:t>
            </w:r>
          </w:p>
        </w:tc>
        <w:tc>
          <w:tcPr>
            <w:tcW w:w="554" w:type="dxa"/>
            <w:vAlign w:val="center"/>
          </w:tcPr>
          <w:p w14:paraId="0E1344D1">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4267A67">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40DF65B7">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9B3E64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61DA021F">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3A5F406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1C1AED03">
            <w:pPr>
              <w:jc w:val="center"/>
              <w:rPr>
                <w:rFonts w:hint="default" w:ascii="Times New Roman" w:hAnsi="Times New Roman" w:cs="Times New Roman"/>
              </w:rPr>
            </w:pPr>
            <w:r>
              <w:rPr>
                <w:rFonts w:hint="default" w:ascii="Times New Roman" w:hAnsi="Times New Roman" w:cs="Times New Roman"/>
                <w:lang w:val="en-US" w:eastAsia="zh-CN"/>
              </w:rPr>
              <w:t>0</w:t>
            </w:r>
          </w:p>
        </w:tc>
      </w:tr>
      <w:tr w14:paraId="1DAF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7766D13D">
            <w:pPr>
              <w:rPr>
                <w:rFonts w:hint="default" w:ascii="Times New Roman" w:hAnsi="Times New Roman" w:cs="Times New Roman"/>
              </w:rPr>
            </w:pPr>
          </w:p>
        </w:tc>
        <w:tc>
          <w:tcPr>
            <w:tcW w:w="1525" w:type="dxa"/>
            <w:vMerge w:val="restart"/>
            <w:vAlign w:val="center"/>
          </w:tcPr>
          <w:p w14:paraId="0A9BB15B">
            <w:pPr>
              <w:rPr>
                <w:rFonts w:hint="default" w:ascii="Times New Roman" w:hAnsi="Times New Roman" w:cs="Times New Roman"/>
              </w:rPr>
            </w:pPr>
            <w:r>
              <w:rPr>
                <w:rFonts w:hint="default" w:ascii="Times New Roman" w:hAnsi="Times New Roman" w:cs="Times New Roman"/>
                <w:sz w:val="18"/>
                <w:szCs w:val="18"/>
              </w:rPr>
              <w:t>（六）其他处理</w:t>
            </w:r>
          </w:p>
        </w:tc>
        <w:tc>
          <w:tcPr>
            <w:tcW w:w="2634" w:type="dxa"/>
          </w:tcPr>
          <w:p w14:paraId="77C3BFED">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1.申请人无正当理由逾期不补正、行政机关不再处理其政府信息公开申请</w:t>
            </w:r>
          </w:p>
        </w:tc>
        <w:tc>
          <w:tcPr>
            <w:tcW w:w="554" w:type="dxa"/>
            <w:vAlign w:val="center"/>
          </w:tcPr>
          <w:p w14:paraId="67C717D5">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2F7D585E">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13534493">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2E943FC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3355339E">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03740A1B">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7258AD07">
            <w:pPr>
              <w:jc w:val="center"/>
              <w:rPr>
                <w:rFonts w:hint="default" w:ascii="Times New Roman" w:hAnsi="Times New Roman" w:cs="Times New Roman"/>
              </w:rPr>
            </w:pPr>
            <w:r>
              <w:rPr>
                <w:rFonts w:hint="default" w:ascii="Times New Roman" w:hAnsi="Times New Roman" w:cs="Times New Roman"/>
                <w:lang w:val="en-US" w:eastAsia="zh-CN"/>
              </w:rPr>
              <w:t>0</w:t>
            </w:r>
          </w:p>
        </w:tc>
      </w:tr>
      <w:tr w14:paraId="3815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21133613">
            <w:pPr>
              <w:rPr>
                <w:rFonts w:hint="default" w:ascii="Times New Roman" w:hAnsi="Times New Roman" w:cs="Times New Roman"/>
              </w:rPr>
            </w:pPr>
          </w:p>
        </w:tc>
        <w:tc>
          <w:tcPr>
            <w:tcW w:w="1525" w:type="dxa"/>
            <w:vMerge w:val="continue"/>
          </w:tcPr>
          <w:p w14:paraId="76A81B29">
            <w:pPr>
              <w:rPr>
                <w:rFonts w:hint="default" w:ascii="Times New Roman" w:hAnsi="Times New Roman" w:cs="Times New Roman"/>
              </w:rPr>
            </w:pPr>
          </w:p>
        </w:tc>
        <w:tc>
          <w:tcPr>
            <w:tcW w:w="2634" w:type="dxa"/>
          </w:tcPr>
          <w:p w14:paraId="6032C86B">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2.申请人逾期未按收费通知 要求缴纳费用、行政机关不再处理其政府信息公开申请</w:t>
            </w:r>
          </w:p>
        </w:tc>
        <w:tc>
          <w:tcPr>
            <w:tcW w:w="554" w:type="dxa"/>
            <w:vAlign w:val="center"/>
          </w:tcPr>
          <w:p w14:paraId="7381CCD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B5286EA">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0AF0A596">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41DB772B">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5F89BE79">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2AF985E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6285DF49">
            <w:pPr>
              <w:jc w:val="center"/>
              <w:rPr>
                <w:rFonts w:hint="default" w:ascii="Times New Roman" w:hAnsi="Times New Roman" w:cs="Times New Roman"/>
              </w:rPr>
            </w:pPr>
            <w:r>
              <w:rPr>
                <w:rFonts w:hint="default" w:ascii="Times New Roman" w:hAnsi="Times New Roman" w:cs="Times New Roman"/>
                <w:lang w:val="en-US" w:eastAsia="zh-CN"/>
              </w:rPr>
              <w:t>0</w:t>
            </w:r>
          </w:p>
        </w:tc>
      </w:tr>
      <w:tr w14:paraId="05CE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0A84FA28">
            <w:pPr>
              <w:rPr>
                <w:rFonts w:hint="default" w:ascii="Times New Roman" w:hAnsi="Times New Roman" w:cs="Times New Roman"/>
              </w:rPr>
            </w:pPr>
          </w:p>
        </w:tc>
        <w:tc>
          <w:tcPr>
            <w:tcW w:w="1525" w:type="dxa"/>
            <w:vMerge w:val="continue"/>
          </w:tcPr>
          <w:p w14:paraId="2C16ECEF">
            <w:pPr>
              <w:rPr>
                <w:rFonts w:hint="default" w:ascii="Times New Roman" w:hAnsi="Times New Roman" w:cs="Times New Roman"/>
              </w:rPr>
            </w:pPr>
          </w:p>
        </w:tc>
        <w:tc>
          <w:tcPr>
            <w:tcW w:w="2634" w:type="dxa"/>
          </w:tcPr>
          <w:p w14:paraId="2CAEDA7F">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3.其他</w:t>
            </w:r>
          </w:p>
        </w:tc>
        <w:tc>
          <w:tcPr>
            <w:tcW w:w="554" w:type="dxa"/>
            <w:vAlign w:val="center"/>
          </w:tcPr>
          <w:p w14:paraId="27997E96">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320270F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7E597F7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2C0ADB5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272954C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6480CB4B">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0798F2E5">
            <w:pPr>
              <w:jc w:val="center"/>
              <w:rPr>
                <w:rFonts w:hint="default" w:ascii="Times New Roman" w:hAnsi="Times New Roman" w:cs="Times New Roman"/>
              </w:rPr>
            </w:pPr>
            <w:r>
              <w:rPr>
                <w:rFonts w:hint="default" w:ascii="Times New Roman" w:hAnsi="Times New Roman" w:cs="Times New Roman"/>
                <w:lang w:val="en-US" w:eastAsia="zh-CN"/>
              </w:rPr>
              <w:t>0</w:t>
            </w:r>
          </w:p>
        </w:tc>
      </w:tr>
      <w:tr w14:paraId="726B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14:paraId="4764FF15">
            <w:pPr>
              <w:rPr>
                <w:rFonts w:hint="default" w:ascii="Times New Roman" w:hAnsi="Times New Roman" w:cs="Times New Roman"/>
              </w:rPr>
            </w:pPr>
          </w:p>
        </w:tc>
        <w:tc>
          <w:tcPr>
            <w:tcW w:w="4159" w:type="dxa"/>
            <w:gridSpan w:val="2"/>
            <w:vAlign w:val="center"/>
          </w:tcPr>
          <w:p w14:paraId="00F6CBFD">
            <w:pPr>
              <w:rPr>
                <w:rFonts w:hint="default" w:ascii="Times New Roman" w:hAnsi="Times New Roman" w:cs="Times New Roman"/>
                <w:sz w:val="18"/>
                <w:szCs w:val="18"/>
              </w:rPr>
            </w:pPr>
            <w:r>
              <w:rPr>
                <w:rFonts w:hint="default" w:ascii="Times New Roman" w:hAnsi="Times New Roman" w:cs="Times New Roman"/>
                <w:sz w:val="18"/>
                <w:szCs w:val="18"/>
              </w:rPr>
              <w:t>（七）总计</w:t>
            </w:r>
          </w:p>
        </w:tc>
        <w:tc>
          <w:tcPr>
            <w:tcW w:w="554" w:type="dxa"/>
            <w:vAlign w:val="center"/>
          </w:tcPr>
          <w:p w14:paraId="6682A35C">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w:t>
            </w:r>
          </w:p>
        </w:tc>
        <w:tc>
          <w:tcPr>
            <w:tcW w:w="693" w:type="dxa"/>
            <w:vAlign w:val="center"/>
          </w:tcPr>
          <w:p w14:paraId="36D6C6C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3B851C5F">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7F7D9DA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05899B3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55701AD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2882C365">
            <w:pPr>
              <w:jc w:val="center"/>
              <w:rPr>
                <w:rFonts w:hint="default" w:ascii="Times New Roman" w:hAnsi="Times New Roman" w:cs="Times New Roman"/>
              </w:rPr>
            </w:pPr>
            <w:r>
              <w:rPr>
                <w:rFonts w:hint="eastAsia" w:ascii="Times New Roman" w:hAnsi="Times New Roman" w:cs="Times New Roman"/>
                <w:lang w:val="en-US" w:eastAsia="zh-CN"/>
              </w:rPr>
              <w:t>2</w:t>
            </w:r>
          </w:p>
        </w:tc>
      </w:tr>
      <w:tr w14:paraId="4819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14:paraId="417F2F0B">
            <w:pPr>
              <w:rPr>
                <w:rFonts w:hint="default" w:ascii="Times New Roman" w:hAnsi="Times New Roman" w:cs="Times New Roman"/>
              </w:rPr>
            </w:pPr>
            <w:r>
              <w:rPr>
                <w:rFonts w:hint="default" w:ascii="Times New Roman" w:hAnsi="Times New Roman" w:cs="Times New Roman"/>
              </w:rPr>
              <w:t>四、结转下年度继续办理</w:t>
            </w:r>
          </w:p>
        </w:tc>
        <w:tc>
          <w:tcPr>
            <w:tcW w:w="554" w:type="dxa"/>
            <w:vAlign w:val="center"/>
          </w:tcPr>
          <w:p w14:paraId="2D3F350E">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7CE6C88F">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2" w:type="dxa"/>
            <w:vAlign w:val="center"/>
          </w:tcPr>
          <w:p w14:paraId="33D03BA4">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4BA14D92">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3" w:type="dxa"/>
            <w:vAlign w:val="center"/>
          </w:tcPr>
          <w:p w14:paraId="79C9FA2C">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95" w:type="dxa"/>
            <w:vAlign w:val="center"/>
          </w:tcPr>
          <w:p w14:paraId="7962A428">
            <w:pPr>
              <w:jc w:val="center"/>
              <w:rPr>
                <w:rFonts w:hint="default" w:ascii="Times New Roman" w:hAnsi="Times New Roman" w:cs="Times New Roman"/>
              </w:rPr>
            </w:pPr>
            <w:r>
              <w:rPr>
                <w:rFonts w:hint="default" w:ascii="Times New Roman" w:hAnsi="Times New Roman" w:cs="Times New Roman"/>
                <w:lang w:val="en-US" w:eastAsia="zh-CN"/>
              </w:rPr>
              <w:t>0</w:t>
            </w:r>
          </w:p>
        </w:tc>
        <w:tc>
          <w:tcPr>
            <w:tcW w:w="665" w:type="dxa"/>
            <w:vAlign w:val="center"/>
          </w:tcPr>
          <w:p w14:paraId="6246A44F">
            <w:pPr>
              <w:jc w:val="center"/>
              <w:rPr>
                <w:rFonts w:hint="default" w:ascii="Times New Roman" w:hAnsi="Times New Roman" w:cs="Times New Roman"/>
              </w:rPr>
            </w:pPr>
            <w:r>
              <w:rPr>
                <w:rFonts w:hint="default" w:ascii="Times New Roman" w:hAnsi="Times New Roman" w:cs="Times New Roman"/>
                <w:lang w:val="en-US" w:eastAsia="zh-CN"/>
              </w:rPr>
              <w:t>0</w:t>
            </w:r>
          </w:p>
        </w:tc>
      </w:tr>
    </w:tbl>
    <w:p w14:paraId="4F839912">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四、政府信息公开行政复议、行政诉讼情况</w:t>
      </w:r>
    </w:p>
    <w:tbl>
      <w:tblPr>
        <w:tblStyle w:val="6"/>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14:paraId="6D12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14:paraId="356DE19C">
            <w:pPr>
              <w:jc w:val="center"/>
              <w:rPr>
                <w:rFonts w:hint="default" w:ascii="Times New Roman" w:hAnsi="Times New Roman" w:cs="Times New Roman"/>
                <w:szCs w:val="21"/>
              </w:rPr>
            </w:pPr>
            <w:r>
              <w:rPr>
                <w:rFonts w:hint="default" w:ascii="Times New Roman" w:hAnsi="Times New Roman" w:cs="Times New Roman"/>
                <w:szCs w:val="21"/>
              </w:rPr>
              <w:t>行政复议</w:t>
            </w:r>
          </w:p>
        </w:tc>
        <w:tc>
          <w:tcPr>
            <w:tcW w:w="6505" w:type="dxa"/>
            <w:gridSpan w:val="10"/>
            <w:vAlign w:val="center"/>
          </w:tcPr>
          <w:p w14:paraId="52AFC6B5">
            <w:pPr>
              <w:jc w:val="center"/>
              <w:rPr>
                <w:rFonts w:hint="default" w:ascii="Times New Roman" w:hAnsi="Times New Roman" w:cs="Times New Roman"/>
                <w:szCs w:val="21"/>
              </w:rPr>
            </w:pPr>
            <w:r>
              <w:rPr>
                <w:rFonts w:hint="default" w:ascii="Times New Roman" w:hAnsi="Times New Roman" w:cs="Times New Roman"/>
                <w:szCs w:val="21"/>
              </w:rPr>
              <w:t>行政诉讼</w:t>
            </w:r>
          </w:p>
        </w:tc>
      </w:tr>
      <w:tr w14:paraId="7B62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14:paraId="016FC147">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Merge w:val="restart"/>
            <w:vAlign w:val="center"/>
          </w:tcPr>
          <w:p w14:paraId="5DACF4F7">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Merge w:val="restart"/>
            <w:vAlign w:val="center"/>
          </w:tcPr>
          <w:p w14:paraId="7DC337EE">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706" w:type="dxa"/>
            <w:vMerge w:val="restart"/>
            <w:vAlign w:val="center"/>
          </w:tcPr>
          <w:p w14:paraId="4EC2037E">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8" w:type="dxa"/>
            <w:vMerge w:val="restart"/>
            <w:vAlign w:val="center"/>
          </w:tcPr>
          <w:p w14:paraId="13E71EC5">
            <w:pPr>
              <w:jc w:val="center"/>
              <w:rPr>
                <w:rFonts w:hint="default" w:ascii="Times New Roman" w:hAnsi="Times New Roman" w:cs="Times New Roman"/>
                <w:szCs w:val="21"/>
              </w:rPr>
            </w:pPr>
            <w:r>
              <w:rPr>
                <w:rFonts w:hint="default" w:ascii="Times New Roman" w:hAnsi="Times New Roman" w:cs="Times New Roman"/>
                <w:szCs w:val="21"/>
              </w:rPr>
              <w:t>总计</w:t>
            </w:r>
          </w:p>
        </w:tc>
        <w:tc>
          <w:tcPr>
            <w:tcW w:w="3260" w:type="dxa"/>
            <w:gridSpan w:val="5"/>
            <w:vAlign w:val="center"/>
          </w:tcPr>
          <w:p w14:paraId="481DB446">
            <w:pPr>
              <w:jc w:val="center"/>
              <w:rPr>
                <w:rFonts w:hint="default" w:ascii="Times New Roman" w:hAnsi="Times New Roman" w:cs="Times New Roman"/>
                <w:szCs w:val="21"/>
              </w:rPr>
            </w:pPr>
            <w:r>
              <w:rPr>
                <w:rFonts w:hint="default" w:ascii="Times New Roman" w:hAnsi="Times New Roman" w:cs="Times New Roman"/>
                <w:szCs w:val="21"/>
              </w:rPr>
              <w:t>未经复议直接起诉</w:t>
            </w:r>
          </w:p>
        </w:tc>
        <w:tc>
          <w:tcPr>
            <w:tcW w:w="3245" w:type="dxa"/>
            <w:gridSpan w:val="5"/>
            <w:vAlign w:val="center"/>
          </w:tcPr>
          <w:p w14:paraId="7C00CCC1">
            <w:pPr>
              <w:jc w:val="center"/>
              <w:rPr>
                <w:rFonts w:hint="default" w:ascii="Times New Roman" w:hAnsi="Times New Roman" w:cs="Times New Roman"/>
                <w:szCs w:val="21"/>
              </w:rPr>
            </w:pPr>
            <w:r>
              <w:rPr>
                <w:rFonts w:hint="default" w:ascii="Times New Roman" w:hAnsi="Times New Roman" w:cs="Times New Roman"/>
                <w:szCs w:val="21"/>
              </w:rPr>
              <w:t>复议后起诉</w:t>
            </w:r>
          </w:p>
        </w:tc>
      </w:tr>
      <w:tr w14:paraId="184E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14:paraId="205BEC49">
            <w:pPr>
              <w:jc w:val="center"/>
              <w:rPr>
                <w:rFonts w:hint="default" w:ascii="Times New Roman" w:hAnsi="Times New Roman" w:cs="Times New Roman"/>
                <w:sz w:val="18"/>
                <w:szCs w:val="18"/>
              </w:rPr>
            </w:pPr>
          </w:p>
        </w:tc>
        <w:tc>
          <w:tcPr>
            <w:tcW w:w="709" w:type="dxa"/>
            <w:vMerge w:val="continue"/>
            <w:vAlign w:val="center"/>
          </w:tcPr>
          <w:p w14:paraId="130FA12C">
            <w:pPr>
              <w:jc w:val="center"/>
              <w:rPr>
                <w:rFonts w:hint="default" w:ascii="Times New Roman" w:hAnsi="Times New Roman" w:cs="Times New Roman"/>
                <w:sz w:val="18"/>
                <w:szCs w:val="18"/>
              </w:rPr>
            </w:pPr>
          </w:p>
        </w:tc>
        <w:tc>
          <w:tcPr>
            <w:tcW w:w="709" w:type="dxa"/>
            <w:vMerge w:val="continue"/>
            <w:vAlign w:val="center"/>
          </w:tcPr>
          <w:p w14:paraId="1CFF0895">
            <w:pPr>
              <w:jc w:val="center"/>
              <w:rPr>
                <w:rFonts w:hint="default" w:ascii="Times New Roman" w:hAnsi="Times New Roman" w:cs="Times New Roman"/>
                <w:sz w:val="18"/>
                <w:szCs w:val="18"/>
              </w:rPr>
            </w:pPr>
          </w:p>
        </w:tc>
        <w:tc>
          <w:tcPr>
            <w:tcW w:w="706" w:type="dxa"/>
            <w:vMerge w:val="continue"/>
            <w:vAlign w:val="center"/>
          </w:tcPr>
          <w:p w14:paraId="3393296F">
            <w:pPr>
              <w:jc w:val="center"/>
              <w:rPr>
                <w:rFonts w:hint="default" w:ascii="Times New Roman" w:hAnsi="Times New Roman" w:cs="Times New Roman"/>
                <w:szCs w:val="21"/>
              </w:rPr>
            </w:pPr>
          </w:p>
        </w:tc>
        <w:tc>
          <w:tcPr>
            <w:tcW w:w="428" w:type="dxa"/>
            <w:vMerge w:val="continue"/>
            <w:vAlign w:val="center"/>
          </w:tcPr>
          <w:p w14:paraId="7F87701B">
            <w:pPr>
              <w:jc w:val="center"/>
              <w:rPr>
                <w:rFonts w:hint="default" w:ascii="Times New Roman" w:hAnsi="Times New Roman" w:cs="Times New Roman"/>
                <w:szCs w:val="21"/>
              </w:rPr>
            </w:pPr>
          </w:p>
        </w:tc>
        <w:tc>
          <w:tcPr>
            <w:tcW w:w="708" w:type="dxa"/>
            <w:vAlign w:val="center"/>
          </w:tcPr>
          <w:p w14:paraId="6160DCF4">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Align w:val="center"/>
          </w:tcPr>
          <w:p w14:paraId="2EE68C43">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14:paraId="6940242B">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709" w:type="dxa"/>
            <w:vAlign w:val="center"/>
          </w:tcPr>
          <w:p w14:paraId="4B0A437B">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14:paraId="607972B3">
            <w:pPr>
              <w:jc w:val="center"/>
              <w:rPr>
                <w:rFonts w:hint="default" w:ascii="Times New Roman" w:hAnsi="Times New Roman" w:cs="Times New Roman"/>
                <w:szCs w:val="21"/>
              </w:rPr>
            </w:pPr>
            <w:r>
              <w:rPr>
                <w:rFonts w:hint="default" w:ascii="Times New Roman" w:hAnsi="Times New Roman" w:cs="Times New Roman"/>
                <w:szCs w:val="21"/>
              </w:rPr>
              <w:t>总计</w:t>
            </w:r>
          </w:p>
        </w:tc>
        <w:tc>
          <w:tcPr>
            <w:tcW w:w="709" w:type="dxa"/>
            <w:vAlign w:val="center"/>
          </w:tcPr>
          <w:p w14:paraId="2EF42BBF">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8" w:type="dxa"/>
            <w:vAlign w:val="center"/>
          </w:tcPr>
          <w:p w14:paraId="54D497CF">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14:paraId="65E05A1F">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694" w:type="dxa"/>
            <w:vAlign w:val="center"/>
          </w:tcPr>
          <w:p w14:paraId="671E3C98">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14:paraId="7A6479F0">
            <w:pPr>
              <w:jc w:val="center"/>
              <w:rPr>
                <w:rFonts w:hint="default" w:ascii="Times New Roman" w:hAnsi="Times New Roman" w:cs="Times New Roman"/>
                <w:szCs w:val="21"/>
              </w:rPr>
            </w:pPr>
            <w:r>
              <w:rPr>
                <w:rFonts w:hint="default" w:ascii="Times New Roman" w:hAnsi="Times New Roman" w:cs="Times New Roman"/>
                <w:szCs w:val="21"/>
              </w:rPr>
              <w:t>总计</w:t>
            </w:r>
          </w:p>
        </w:tc>
      </w:tr>
      <w:tr w14:paraId="5EC6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14:paraId="13B4E5B2">
            <w:pPr>
              <w:jc w:val="center"/>
              <w:rPr>
                <w:rFonts w:hint="default" w:ascii="Times New Roman" w:hAnsi="Times New Roman" w:cs="Times New Roman"/>
                <w:sz w:val="18"/>
                <w:szCs w:val="18"/>
              </w:rPr>
            </w:pPr>
            <w:r>
              <w:rPr>
                <w:rFonts w:hint="default" w:ascii="Times New Roman" w:hAnsi="Times New Roman" w:cs="Times New Roman"/>
                <w:lang w:val="en-US" w:eastAsia="zh-CN"/>
              </w:rPr>
              <w:t>0</w:t>
            </w:r>
          </w:p>
        </w:tc>
        <w:tc>
          <w:tcPr>
            <w:tcW w:w="709" w:type="dxa"/>
            <w:vAlign w:val="center"/>
          </w:tcPr>
          <w:p w14:paraId="403B2E73">
            <w:pPr>
              <w:jc w:val="center"/>
              <w:rPr>
                <w:rFonts w:hint="default" w:ascii="Times New Roman" w:hAnsi="Times New Roman" w:cs="Times New Roman"/>
                <w:sz w:val="18"/>
                <w:szCs w:val="18"/>
              </w:rPr>
            </w:pPr>
            <w:r>
              <w:rPr>
                <w:rFonts w:hint="default" w:ascii="Times New Roman" w:hAnsi="Times New Roman" w:cs="Times New Roman"/>
                <w:lang w:val="en-US" w:eastAsia="zh-CN"/>
              </w:rPr>
              <w:t>0</w:t>
            </w:r>
          </w:p>
        </w:tc>
        <w:tc>
          <w:tcPr>
            <w:tcW w:w="709" w:type="dxa"/>
            <w:vAlign w:val="center"/>
          </w:tcPr>
          <w:p w14:paraId="5914A99A">
            <w:pPr>
              <w:jc w:val="center"/>
              <w:rPr>
                <w:rFonts w:hint="default" w:ascii="Times New Roman" w:hAnsi="Times New Roman" w:cs="Times New Roman"/>
                <w:sz w:val="18"/>
                <w:szCs w:val="18"/>
              </w:rPr>
            </w:pPr>
            <w:r>
              <w:rPr>
                <w:rFonts w:hint="default" w:ascii="Times New Roman" w:hAnsi="Times New Roman" w:cs="Times New Roman"/>
                <w:lang w:val="en-US" w:eastAsia="zh-CN"/>
              </w:rPr>
              <w:t>0</w:t>
            </w:r>
          </w:p>
        </w:tc>
        <w:tc>
          <w:tcPr>
            <w:tcW w:w="706" w:type="dxa"/>
            <w:vAlign w:val="center"/>
          </w:tcPr>
          <w:p w14:paraId="4D3DDFAD">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428" w:type="dxa"/>
            <w:vAlign w:val="center"/>
          </w:tcPr>
          <w:p w14:paraId="200B9823">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708" w:type="dxa"/>
            <w:vAlign w:val="center"/>
          </w:tcPr>
          <w:p w14:paraId="53B3382D">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709" w:type="dxa"/>
            <w:vAlign w:val="center"/>
          </w:tcPr>
          <w:p w14:paraId="60901E5A">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709" w:type="dxa"/>
            <w:vAlign w:val="center"/>
          </w:tcPr>
          <w:p w14:paraId="188D63BD">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709" w:type="dxa"/>
            <w:vAlign w:val="center"/>
          </w:tcPr>
          <w:p w14:paraId="38A8FE88">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425" w:type="dxa"/>
            <w:vAlign w:val="center"/>
          </w:tcPr>
          <w:p w14:paraId="37F64B45">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709" w:type="dxa"/>
            <w:vAlign w:val="center"/>
          </w:tcPr>
          <w:p w14:paraId="2378C071">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708" w:type="dxa"/>
            <w:vAlign w:val="center"/>
          </w:tcPr>
          <w:p w14:paraId="35537807">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709" w:type="dxa"/>
            <w:vAlign w:val="center"/>
          </w:tcPr>
          <w:p w14:paraId="33F53B39">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694" w:type="dxa"/>
            <w:vAlign w:val="center"/>
          </w:tcPr>
          <w:p w14:paraId="0A83F95C">
            <w:pPr>
              <w:jc w:val="center"/>
              <w:rPr>
                <w:rFonts w:hint="default" w:ascii="Times New Roman" w:hAnsi="Times New Roman" w:cs="Times New Roman"/>
                <w:szCs w:val="21"/>
              </w:rPr>
            </w:pPr>
            <w:r>
              <w:rPr>
                <w:rFonts w:hint="default" w:ascii="Times New Roman" w:hAnsi="Times New Roman" w:cs="Times New Roman"/>
                <w:lang w:val="en-US" w:eastAsia="zh-CN"/>
              </w:rPr>
              <w:t>0</w:t>
            </w:r>
          </w:p>
        </w:tc>
        <w:tc>
          <w:tcPr>
            <w:tcW w:w="425" w:type="dxa"/>
            <w:vAlign w:val="center"/>
          </w:tcPr>
          <w:p w14:paraId="4B4724E2">
            <w:pPr>
              <w:jc w:val="center"/>
              <w:rPr>
                <w:rFonts w:hint="default" w:ascii="Times New Roman" w:hAnsi="Times New Roman" w:cs="Times New Roman"/>
                <w:szCs w:val="21"/>
              </w:rPr>
            </w:pPr>
            <w:r>
              <w:rPr>
                <w:rFonts w:hint="default" w:ascii="Times New Roman" w:hAnsi="Times New Roman" w:cs="Times New Roman"/>
                <w:lang w:val="en-US" w:eastAsia="zh-CN"/>
              </w:rPr>
              <w:t>0</w:t>
            </w:r>
          </w:p>
        </w:tc>
      </w:tr>
    </w:tbl>
    <w:p w14:paraId="30F7A8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t>五、存在的主要问题及改进情况</w:t>
      </w:r>
    </w:p>
    <w:p w14:paraId="517F8BA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color w:val="000000" w:themeColor="text1"/>
          <w:kern w:val="2"/>
          <w:sz w:val="32"/>
          <w:szCs w:val="32"/>
          <w:highlight w:val="none"/>
          <w:lang w:val="en-US" w:eastAsia="zh-CN" w:bidi="ar-SA"/>
          <w14:textFill>
            <w14:solidFill>
              <w14:schemeClr w14:val="tx1"/>
            </w14:solidFill>
          </w14:textFill>
        </w:rPr>
        <w:t>（一）存在的问题</w:t>
      </w:r>
    </w:p>
    <w:p w14:paraId="795B021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主动公开的内容还需要持续优化。主动公开的部分内容与群众的实际需求稍有偏离，有关养老、就业、公益等民生方面的信息公开需进一步加强。</w:t>
      </w:r>
    </w:p>
    <w:p w14:paraId="65987DC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工作人员的专业能力有待提升。工作人员主动公开的意识不强，公开的内容仅仅停留在表面，对背后的影响、作用挖掘不够详尽；对依申请公开的基本流程不熟悉，不利于群众主动获取政务信息。</w:t>
      </w:r>
    </w:p>
    <w:p w14:paraId="0396943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color w:val="000000" w:themeColor="text1"/>
          <w:kern w:val="2"/>
          <w:sz w:val="32"/>
          <w:szCs w:val="32"/>
          <w:lang w:val="en-US" w:eastAsia="zh-CN" w:bidi="ar-SA"/>
          <w14:textFill>
            <w14:solidFill>
              <w14:schemeClr w14:val="tx1"/>
            </w14:solidFill>
          </w14:textFill>
        </w:rPr>
        <w:t>（二）</w:t>
      </w:r>
      <w:r>
        <w:rPr>
          <w:rFonts w:hint="default" w:ascii="Times New Roman" w:hAnsi="Times New Roman" w:eastAsia="楷体_GB2312" w:cs="Times New Roman"/>
          <w:color w:val="000000" w:themeColor="text1"/>
          <w:kern w:val="2"/>
          <w:sz w:val="32"/>
          <w:szCs w:val="32"/>
          <w:highlight w:val="none"/>
          <w:lang w:val="en-US" w:eastAsia="zh-CN" w:bidi="ar-SA"/>
          <w14:textFill>
            <w14:solidFill>
              <w14:schemeClr w14:val="tx1"/>
            </w14:solidFill>
          </w14:textFill>
        </w:rPr>
        <w:t>改进措施</w:t>
      </w:r>
    </w:p>
    <w:p w14:paraId="6ABBE0E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一是持续加强联系对接。加大与各委办的联系和对接频率，了解各委办的重点工作任务以及完成情况，取得阶段性进展及时主动公开相关政务信息；拓宽公开范围，有针对性地</w:t>
      </w:r>
      <w:r>
        <w:rPr>
          <w:rFonts w:hint="eastAsia" w:ascii="仿宋_GB2312" w:hAnsi="仿宋_GB2312" w:eastAsia="仿宋_GB2312" w:cs="仿宋_GB2312"/>
          <w:color w:val="auto"/>
          <w:kern w:val="2"/>
          <w:sz w:val="32"/>
          <w:szCs w:val="32"/>
          <w:highlight w:val="none"/>
          <w:lang w:val="en-US" w:eastAsia="zh-CN" w:bidi="ar-SA"/>
        </w:rPr>
        <w:t>选择群众</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和社会关注度高的内容进行公开。</w:t>
      </w:r>
    </w:p>
    <w:p w14:paraId="254858F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二是加大人员培训力度。通过集体组织学习政务公开相关文件、视频、讨论等方式加强工作人员的工作能力；加强与上级部门的联系，针对政务公开工作中的业务问题积极请求上级相关部门的指导与帮助，提高工作人员的专业素养。</w:t>
      </w:r>
    </w:p>
    <w:p w14:paraId="79D97A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t>六、其他需要报告的事项</w:t>
      </w:r>
    </w:p>
    <w:p w14:paraId="22CA128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（一）依申请公开政府信息处理费收费情况</w:t>
      </w:r>
    </w:p>
    <w:p w14:paraId="02715E8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齐都镇未收取依申请公开政府信息处理费。</w:t>
      </w:r>
    </w:p>
    <w:p w14:paraId="55A7D6B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kern w:val="2"/>
          <w:sz w:val="32"/>
          <w:szCs w:val="32"/>
          <w:lang w:val="en-US" w:eastAsia="zh-CN" w:bidi="ar-SA"/>
        </w:rPr>
        <w:t>（二）</w:t>
      </w:r>
      <w:r>
        <w:rPr>
          <w:rFonts w:hint="default" w:ascii="Times New Roman" w:hAnsi="Times New Roman" w:eastAsia="楷体_GB2312" w:cs="Times New Roman"/>
          <w:sz w:val="32"/>
          <w:szCs w:val="32"/>
          <w:lang w:val="en-US" w:eastAsia="zh-CN"/>
        </w:rPr>
        <w:t>本年度建议提案办理情况</w:t>
      </w:r>
    </w:p>
    <w:p w14:paraId="2600673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齐都镇本年度办理人大代</w:t>
      </w:r>
      <w:r>
        <w:rPr>
          <w:rFonts w:hint="default" w:ascii="Times New Roman" w:hAnsi="Times New Roman" w:eastAsia="仿宋_GB2312" w:cs="Times New Roman"/>
          <w:color w:val="auto"/>
          <w:kern w:val="2"/>
          <w:sz w:val="32"/>
          <w:szCs w:val="32"/>
          <w:lang w:val="en-US" w:eastAsia="zh-CN" w:bidi="ar-SA"/>
        </w:rPr>
        <w:t>表建议</w:t>
      </w: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件，政协提案</w:t>
      </w:r>
      <w:r>
        <w:rPr>
          <w:rFonts w:hint="eastAsia" w:ascii="Times New Roman" w:hAnsi="Times New Roman" w:eastAsia="仿宋_GB2312" w:cs="Times New Roman"/>
          <w:color w:val="auto"/>
          <w:kern w:val="2"/>
          <w:sz w:val="32"/>
          <w:szCs w:val="32"/>
          <w:lang w:val="en-US" w:eastAsia="zh-CN" w:bidi="ar-SA"/>
        </w:rPr>
        <w:t>0</w:t>
      </w:r>
      <w:r>
        <w:rPr>
          <w:rFonts w:hint="default" w:ascii="Times New Roman" w:hAnsi="Times New Roman" w:eastAsia="仿宋_GB2312" w:cs="Times New Roman"/>
          <w:color w:val="auto"/>
          <w:kern w:val="2"/>
          <w:sz w:val="32"/>
          <w:szCs w:val="32"/>
          <w:lang w:val="en-US" w:eastAsia="zh-CN" w:bidi="ar-SA"/>
        </w:rPr>
        <w:t>件。</w:t>
      </w:r>
    </w:p>
    <w:p w14:paraId="4BFDB58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（三）在政务公开制度、内容、形式和平台建设方面的创新实践情况</w:t>
      </w:r>
    </w:p>
    <w:p w14:paraId="44DAE6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齐都镇积极探索政务公开新路径，将日常工作与政务公开深度融合，充分发挥政务公开多渠道、多形式的优势，主动向社会公开工作动态，让广大居民及时了解齐都镇的近期工作进展，努力打造服务型政府。</w:t>
      </w:r>
    </w:p>
    <w:p w14:paraId="2878FA4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w:t>
      </w:r>
      <w:r>
        <w:rPr>
          <w:rFonts w:hint="eastAsia" w:ascii="Times New Roman" w:hAnsi="Times New Roman" w:eastAsia="楷体_GB2312" w:cs="Times New Roman"/>
          <w:kern w:val="2"/>
          <w:sz w:val="32"/>
          <w:szCs w:val="32"/>
          <w:lang w:val="en-US" w:eastAsia="zh-CN" w:bidi="ar-SA"/>
        </w:rPr>
        <w:t>四</w:t>
      </w:r>
      <w:r>
        <w:rPr>
          <w:rFonts w:hint="default" w:ascii="Times New Roman" w:hAnsi="Times New Roman" w:eastAsia="楷体_GB2312" w:cs="Times New Roman"/>
          <w:kern w:val="2"/>
          <w:sz w:val="32"/>
          <w:szCs w:val="32"/>
          <w:lang w:val="en-US" w:eastAsia="zh-CN" w:bidi="ar-SA"/>
        </w:rPr>
        <w:t>）落实上级年度政务公开工作要点情况</w:t>
      </w:r>
    </w:p>
    <w:p w14:paraId="6306C1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本年度，</w:t>
      </w:r>
      <w:r>
        <w:rPr>
          <w:rFonts w:hint="eastAsia" w:ascii="Times New Roman" w:hAnsi="Times New Roman" w:eastAsia="仿宋_GB2312" w:cs="Times New Roman"/>
          <w:color w:val="auto"/>
          <w:kern w:val="2"/>
          <w:sz w:val="32"/>
          <w:szCs w:val="32"/>
          <w:lang w:val="en-US" w:eastAsia="zh-CN" w:bidi="ar-SA"/>
        </w:rPr>
        <w:t>齐都镇</w:t>
      </w:r>
      <w:r>
        <w:rPr>
          <w:rFonts w:hint="default" w:ascii="Times New Roman" w:hAnsi="Times New Roman" w:eastAsia="仿宋_GB2312" w:cs="Times New Roman"/>
          <w:color w:val="auto"/>
          <w:kern w:val="2"/>
          <w:sz w:val="32"/>
          <w:szCs w:val="32"/>
          <w:lang w:val="en-US" w:eastAsia="zh-CN" w:bidi="ar-SA"/>
        </w:rPr>
        <w:t>严格贯彻落实《2025年临淄区政务公开工作要点》要求，对本镇政务公开工作进行细致梳理与安排。及时将文件精神传达至镇内各业务条线及负责政务公开事务的工作人员，明确各条线、各岗位工作任务，压实工作责任，全力推动齐都镇政务公开工作取得新成效</w:t>
      </w:r>
      <w:bookmarkStart w:id="0" w:name="_GoBack"/>
      <w:bookmarkEnd w:id="0"/>
      <w:r>
        <w:rPr>
          <w:rFonts w:hint="default" w:ascii="Times New Roman" w:hAnsi="Times New Roman" w:eastAsia="仿宋_GB2312" w:cs="Times New Roman"/>
          <w:color w:val="auto"/>
          <w:kern w:val="2"/>
          <w:sz w:val="32"/>
          <w:szCs w:val="32"/>
          <w:lang w:val="en-US" w:eastAsia="zh-CN" w:bidi="ar-SA"/>
        </w:rPr>
        <w:t>。</w:t>
      </w:r>
    </w:p>
    <w:p w14:paraId="4EBE8DE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40880"/>
    <w:rsid w:val="00F1191B"/>
    <w:rsid w:val="013432C3"/>
    <w:rsid w:val="03655CA8"/>
    <w:rsid w:val="03FD4132"/>
    <w:rsid w:val="07FE66CB"/>
    <w:rsid w:val="08030185"/>
    <w:rsid w:val="084778F7"/>
    <w:rsid w:val="09336431"/>
    <w:rsid w:val="093B2814"/>
    <w:rsid w:val="0A0B50CF"/>
    <w:rsid w:val="0A1977EC"/>
    <w:rsid w:val="0A285715"/>
    <w:rsid w:val="0AED38FE"/>
    <w:rsid w:val="0B287315"/>
    <w:rsid w:val="0B8B01CC"/>
    <w:rsid w:val="0BAB6B6A"/>
    <w:rsid w:val="0C637445"/>
    <w:rsid w:val="0CE83FFD"/>
    <w:rsid w:val="0DF76096"/>
    <w:rsid w:val="0DFE7425"/>
    <w:rsid w:val="0E3B2427"/>
    <w:rsid w:val="0E7F5158"/>
    <w:rsid w:val="0E87566C"/>
    <w:rsid w:val="0ECD6DF7"/>
    <w:rsid w:val="10234F21"/>
    <w:rsid w:val="10DC65AB"/>
    <w:rsid w:val="118539B9"/>
    <w:rsid w:val="12263E73"/>
    <w:rsid w:val="12A460C1"/>
    <w:rsid w:val="132F1E2E"/>
    <w:rsid w:val="13441D7E"/>
    <w:rsid w:val="13DD188A"/>
    <w:rsid w:val="14D47131"/>
    <w:rsid w:val="15A075BC"/>
    <w:rsid w:val="15D66ED9"/>
    <w:rsid w:val="16113A6D"/>
    <w:rsid w:val="17E256C1"/>
    <w:rsid w:val="189270E7"/>
    <w:rsid w:val="197467ED"/>
    <w:rsid w:val="1A703458"/>
    <w:rsid w:val="1A9D4D4E"/>
    <w:rsid w:val="1B9F3746"/>
    <w:rsid w:val="1BA86C22"/>
    <w:rsid w:val="1C545BC2"/>
    <w:rsid w:val="1C821221"/>
    <w:rsid w:val="1CC932F4"/>
    <w:rsid w:val="1D0D1432"/>
    <w:rsid w:val="1DC13F30"/>
    <w:rsid w:val="1DE06B47"/>
    <w:rsid w:val="1E9B481C"/>
    <w:rsid w:val="1EC45B21"/>
    <w:rsid w:val="1FCB7383"/>
    <w:rsid w:val="21A8797C"/>
    <w:rsid w:val="21E27DE3"/>
    <w:rsid w:val="25EF71CB"/>
    <w:rsid w:val="263C0693"/>
    <w:rsid w:val="268A7650"/>
    <w:rsid w:val="268D0EEE"/>
    <w:rsid w:val="27594FDF"/>
    <w:rsid w:val="27867D1B"/>
    <w:rsid w:val="2AB078A1"/>
    <w:rsid w:val="2CB52F4D"/>
    <w:rsid w:val="2D19758C"/>
    <w:rsid w:val="2D426ED6"/>
    <w:rsid w:val="2F063F34"/>
    <w:rsid w:val="2F776BDF"/>
    <w:rsid w:val="304F5466"/>
    <w:rsid w:val="32036508"/>
    <w:rsid w:val="32490F22"/>
    <w:rsid w:val="32761300"/>
    <w:rsid w:val="34207846"/>
    <w:rsid w:val="3550415A"/>
    <w:rsid w:val="36D44917"/>
    <w:rsid w:val="378620B5"/>
    <w:rsid w:val="385040E9"/>
    <w:rsid w:val="38D3668F"/>
    <w:rsid w:val="391B15A6"/>
    <w:rsid w:val="3A881CA1"/>
    <w:rsid w:val="3AA52853"/>
    <w:rsid w:val="3AEC222F"/>
    <w:rsid w:val="3C0525E4"/>
    <w:rsid w:val="3D2C5F0E"/>
    <w:rsid w:val="3DBB238D"/>
    <w:rsid w:val="3E7569E0"/>
    <w:rsid w:val="3F8E1B07"/>
    <w:rsid w:val="3F8E7D59"/>
    <w:rsid w:val="40446A8B"/>
    <w:rsid w:val="40532D51"/>
    <w:rsid w:val="40B80CC4"/>
    <w:rsid w:val="41EA3241"/>
    <w:rsid w:val="42FB6FC1"/>
    <w:rsid w:val="4434249A"/>
    <w:rsid w:val="448D4A83"/>
    <w:rsid w:val="44CB55AC"/>
    <w:rsid w:val="457A48DC"/>
    <w:rsid w:val="45837C34"/>
    <w:rsid w:val="46DF2D3D"/>
    <w:rsid w:val="472D60AA"/>
    <w:rsid w:val="47CF0F0F"/>
    <w:rsid w:val="49321003"/>
    <w:rsid w:val="4A2F0C28"/>
    <w:rsid w:val="4A5676C5"/>
    <w:rsid w:val="4AA316EF"/>
    <w:rsid w:val="4ABB577A"/>
    <w:rsid w:val="4B320132"/>
    <w:rsid w:val="4B9506C1"/>
    <w:rsid w:val="4B9761E7"/>
    <w:rsid w:val="4BE17DC5"/>
    <w:rsid w:val="4C885B30"/>
    <w:rsid w:val="4CAB7964"/>
    <w:rsid w:val="4E01203E"/>
    <w:rsid w:val="4E546612"/>
    <w:rsid w:val="4F661F96"/>
    <w:rsid w:val="511677DA"/>
    <w:rsid w:val="529D7009"/>
    <w:rsid w:val="539179C0"/>
    <w:rsid w:val="53EB70D0"/>
    <w:rsid w:val="5512068D"/>
    <w:rsid w:val="56A25A40"/>
    <w:rsid w:val="56A874FB"/>
    <w:rsid w:val="576F0018"/>
    <w:rsid w:val="5884755E"/>
    <w:rsid w:val="589B073E"/>
    <w:rsid w:val="593C03CE"/>
    <w:rsid w:val="595A2602"/>
    <w:rsid w:val="59723DF0"/>
    <w:rsid w:val="59B9276E"/>
    <w:rsid w:val="59C04B5B"/>
    <w:rsid w:val="5A513A05"/>
    <w:rsid w:val="5A691E77"/>
    <w:rsid w:val="5A8E2EAB"/>
    <w:rsid w:val="5ADF54B5"/>
    <w:rsid w:val="5BAE36B3"/>
    <w:rsid w:val="5BD40D92"/>
    <w:rsid w:val="5C4A4BB0"/>
    <w:rsid w:val="5C8E6BD0"/>
    <w:rsid w:val="5D681792"/>
    <w:rsid w:val="5EB96036"/>
    <w:rsid w:val="5F702B80"/>
    <w:rsid w:val="5F9745B0"/>
    <w:rsid w:val="607056C7"/>
    <w:rsid w:val="60CA62C0"/>
    <w:rsid w:val="61A134C4"/>
    <w:rsid w:val="61F23D20"/>
    <w:rsid w:val="62781266"/>
    <w:rsid w:val="6392780C"/>
    <w:rsid w:val="63E1229E"/>
    <w:rsid w:val="646F78AA"/>
    <w:rsid w:val="647C3D75"/>
    <w:rsid w:val="653A7EB8"/>
    <w:rsid w:val="65BD668A"/>
    <w:rsid w:val="65BF660F"/>
    <w:rsid w:val="660D737A"/>
    <w:rsid w:val="660F30F2"/>
    <w:rsid w:val="664663E8"/>
    <w:rsid w:val="678655E4"/>
    <w:rsid w:val="678673E4"/>
    <w:rsid w:val="67890C82"/>
    <w:rsid w:val="686F60CA"/>
    <w:rsid w:val="6878011C"/>
    <w:rsid w:val="68936F0C"/>
    <w:rsid w:val="68F465CF"/>
    <w:rsid w:val="6922251C"/>
    <w:rsid w:val="69AE677E"/>
    <w:rsid w:val="69DF2DDC"/>
    <w:rsid w:val="6A0A597F"/>
    <w:rsid w:val="6A521800"/>
    <w:rsid w:val="6A602324"/>
    <w:rsid w:val="6AA77490"/>
    <w:rsid w:val="6BFD39ED"/>
    <w:rsid w:val="6D9F21DE"/>
    <w:rsid w:val="6DDE33AA"/>
    <w:rsid w:val="6E5A0C83"/>
    <w:rsid w:val="6E737F96"/>
    <w:rsid w:val="6EA77C40"/>
    <w:rsid w:val="6EE90259"/>
    <w:rsid w:val="6F3E05A4"/>
    <w:rsid w:val="6FFF2863"/>
    <w:rsid w:val="704A2F79"/>
    <w:rsid w:val="7060279C"/>
    <w:rsid w:val="725400DF"/>
    <w:rsid w:val="73522870"/>
    <w:rsid w:val="735C724B"/>
    <w:rsid w:val="73DB1B03"/>
    <w:rsid w:val="746C624D"/>
    <w:rsid w:val="751C3136"/>
    <w:rsid w:val="7564041E"/>
    <w:rsid w:val="76410B7F"/>
    <w:rsid w:val="76B178AE"/>
    <w:rsid w:val="7794661D"/>
    <w:rsid w:val="77D71596"/>
    <w:rsid w:val="782A5B6A"/>
    <w:rsid w:val="78CE2999"/>
    <w:rsid w:val="78EA70A7"/>
    <w:rsid w:val="79F467B9"/>
    <w:rsid w:val="7AAC3B2D"/>
    <w:rsid w:val="7AF575D6"/>
    <w:rsid w:val="7E4B05E8"/>
    <w:rsid w:val="7EFE565A"/>
    <w:rsid w:val="7FE6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table" w:customStyle="1" w:styleId="10">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9ebf2134-99ca-47d1-bf41-f46fe305061b</errorID>
      <errorWord>融入到</errorWord>
      <group>L1_Word</group>
      <groupName>字词问题</groupName>
      <ability>L2_Typo</ability>
      <abilityName>字词错误</abilityName>
      <candidateList>
        <item>融入</item>
      </candidateList>
      <explain/>
      <paraID>73911CE3</paraID>
      <start>58</start>
      <end>61</end>
      <status>unmodified</status>
      <modifiedWord/>
      <trackRevisions>false</trackRevisions>
    </reviewItem>
    <reviewItem>
      <errorID>3f628a55-73cd-451c-b9ab-11af7ce50e94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5ABB5FD4</paraID>
      <start>0</start>
      <end>2</end>
      <status>unmodified</status>
      <modifiedWord/>
      <trackRevisions>false</trackRevisions>
    </reviewItem>
    <reviewItem>
      <errorID>6a054319-d90f-4037-902e-e98812e53683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47C34CC2</paraID>
      <start>0</start>
      <end>2</end>
      <status>unmodified</status>
      <modifiedWord/>
      <trackRevisions>false</trackRevisions>
    </reviewItem>
    <reviewItem>
      <errorID>b3051c61-2c5d-4ab3-bb42-d469fe1fcebd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60CA415A</paraID>
      <start>0</start>
      <end>2</end>
      <status>unmodified</status>
      <modifiedWord/>
      <trackRevisions>false</trackRevisions>
    </reviewItem>
    <reviewItem>
      <errorID>32f30560-a83c-4d19-9561-6d32cfafbb6f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236D2BD8</paraID>
      <start>0</start>
      <end>2</end>
      <status>unmodified</status>
      <modifiedWord/>
      <trackRevisions>false</trackRevisions>
    </reviewItem>
    <reviewItem>
      <errorID>bccdf037-83ab-41f6-83fc-e3b4b27a1612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44B80A95</paraID>
      <start>0</start>
      <end>2</end>
      <status>unmodified</status>
      <modifiedWord/>
      <trackRevisions>false</trackRevisions>
    </reviewItem>
    <reviewItem>
      <errorID>5d22362b-b9a7-4d46-b334-4131a5c89dc0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67E95883</paraID>
      <start>0</start>
      <end>2</end>
      <status>unmodified</status>
      <modifiedWord/>
      <trackRevisions>false</trackRevisions>
    </reviewItem>
    <reviewItem>
      <errorID>1239b638-7c37-42f5-a4cc-efd42e64c1a7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5441A253</paraID>
      <start>0</start>
      <end>2</end>
      <status>unmodified</status>
      <modifiedWord/>
      <trackRevisions>false</trackRevisions>
    </reviewItem>
    <reviewItem>
      <errorID>2fa99719-7553-4a37-a6a3-961c61997b22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6916AD0E</paraID>
      <start>0</start>
      <end>2</end>
      <status>unmodified</status>
      <modifiedWord/>
      <trackRevisions>false</trackRevisions>
    </reviewItem>
    <reviewItem>
      <errorID>5f16db62-e6f9-4ca0-89d8-1bca440dbd4f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468EEF1B</paraID>
      <start>0</start>
      <end>2</end>
      <status>unmodified</status>
      <modifiedWord/>
      <trackRevisions>false</trackRevisions>
    </reviewItem>
    <reviewItem>
      <errorID>a81d5826-50ae-498d-9020-5f60a81c7a1a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7CFEF48B</paraID>
      <start>0</start>
      <end>2</end>
      <status>unmodified</status>
      <modifiedWord/>
      <trackRevisions>false</trackRevisions>
    </reviewItem>
    <reviewItem>
      <errorID>e424fb10-568c-428f-9973-c4650a8ce046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180CB040</paraID>
      <start>0</start>
      <end>2</end>
      <status>unmodified</status>
      <modifiedWord/>
      <trackRevisions>false</trackRevisions>
    </reviewItem>
    <reviewItem>
      <errorID>b043e522-7bf5-42af-b6d0-647801fb2897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7E5BE8F7</paraID>
      <start>0</start>
      <end>2</end>
      <status>unmodified</status>
      <modifiedWord/>
      <trackRevisions>false</trackRevisions>
    </reviewItem>
    <reviewItem>
      <errorID>da9ac96b-8045-44b9-b53f-1616c5731ea4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1387E8E7</paraID>
      <start>0</start>
      <end>2</end>
      <status>unmodified</status>
      <modifiedWord/>
      <trackRevisions>false</trackRevisions>
    </reviewItem>
    <reviewItem>
      <errorID>7a77196a-61b2-4477-8079-371924d45089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65BA6FFF</paraID>
      <start>0</start>
      <end>2</end>
      <status>unmodified</status>
      <modifiedWord/>
      <trackRevisions>false</trackRevisions>
    </reviewItem>
    <reviewItem>
      <errorID>f9cdc43a-3eeb-47e1-b586-ba9d42322545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6DDE909C</paraID>
      <start>0</start>
      <end>2</end>
      <status>unmodified</status>
      <modifiedWord/>
      <trackRevisions>false</trackRevisions>
    </reviewItem>
    <reviewItem>
      <errorID>5ccfe01d-50ad-42bd-9f7a-35451c81f89c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30B840CB</paraID>
      <start>0</start>
      <end>2</end>
      <status>unmodified</status>
      <modifiedWord/>
      <trackRevisions>false</trackRevisions>
    </reviewItem>
    <reviewItem>
      <errorID>f3b0120f-359a-4d43-bdf5-5cfa78693290</errorID>
      <errorWord>处理</errorWord>
      <group>L1_Word</group>
      <groupName>字词问题</groupName>
      <ability>L2_Typo</ability>
      <abilityName>字词错误</abilityName>
      <candidateList>
        <item>受理</item>
      </candidateList>
      <explain/>
      <paraID>77C3BFED</paraID>
      <start>22</start>
      <end>24</end>
      <status>unmodified</status>
      <modifiedWord/>
      <trackRevisions>false</trackRevisions>
    </reviewItem>
    <reviewItem>
      <errorID>ca407a0e-5498-457e-9199-c02e30c86d5e</errorID>
      <errorWord>处理</errorWord>
      <group>L1_Word</group>
      <groupName>字词问题</groupName>
      <ability>L2_Typo</ability>
      <abilityName>字词错误</abilityName>
      <candidateList>
        <item>受理</item>
      </candidateList>
      <explain/>
      <paraID>6032C86B</paraID>
      <start>27</start>
      <end>29</end>
      <status>unmodified</status>
      <modifiedWord/>
      <trackRevisions>false</trackRevisions>
    </reviewItem>
  </reviewItems>
  <config/>
</contractReview>
</file>

<file path=customXml/itemProps1.xml><?xml version="1.0" encoding="utf-8"?>
<ds:datastoreItem xmlns:ds="http://schemas.openxmlformats.org/officeDocument/2006/customXml" ds:itemID="{83e1b28d-8b75-49f3-bf01-ec868fa596df}">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2427</Words>
  <Characters>2500</Characters>
  <Lines>0</Lines>
  <Paragraphs>0</Paragraphs>
  <TotalTime>13</TotalTime>
  <ScaleCrop>false</ScaleCrop>
  <LinksUpToDate>false</LinksUpToDate>
  <CharactersWithSpaces>2516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2025-01-07T10:11:00Z</dcterms:created>
  <dc:creator>Administrator</dc:creator>
  <cp:lastModifiedBy>黎 明</cp:lastModifiedBy>
  <cp:lastPrinted>2025-01-20T08:32:00Z</cp:lastPrinted>
  <dcterms:modified xsi:type="dcterms:W3CDTF">2026-04-20T07:58:55Z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eyJoZGlkIjoiZDBmNzkxZWZmNWMxZjJiYzI5MDg5M2I4MDMxZDY1Y2YiLCJ1c2VySWQiOiI0MzQzMzk2ODYifQ==</vt:lpwstr>
  </property>
  <property fmtid="{D5CDD505-2E9C-101B-9397-08002B2CF9AE}" pid="4" name="ICV">
    <vt:lpwstr>CA68F4421E584382A57F7B8FE00608CC_13</vt:lpwstr>
  </property>
</Properties>
</file>