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120" w:hanging="5120" w:hanging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napToGrid w:val="0"/>
        <w:spacing w:line="360" w:lineRule="auto"/>
        <w:ind w:right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批小微企业吸纳高校毕业生社会保险补贴拟发放名单</w:t>
      </w:r>
    </w:p>
    <w:tbl>
      <w:tblPr>
        <w:tblStyle w:val="4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40"/>
        <w:gridCol w:w="877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编号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sz w:val="24"/>
              </w:rPr>
              <w:t>单位名称</w:t>
            </w:r>
          </w:p>
          <w:p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napToGrid w:val="0"/>
              <w:spacing w:line="360" w:lineRule="auto"/>
              <w:ind w:right="42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sz w:val="24"/>
              </w:rPr>
              <w:t>人数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sz w:val="24"/>
              </w:rPr>
              <w:t>社保补贴</w:t>
            </w:r>
            <w:r>
              <w:rPr>
                <w:rFonts w:hint="eastAsia" w:ascii="宋体" w:hAnsi="宋体" w:cs="Tahoma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Tahoma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  <w:noWrap w:val="0"/>
            <w:vAlign w:val="top"/>
          </w:tcPr>
          <w:p>
            <w:pPr>
              <w:snapToGrid w:val="0"/>
              <w:spacing w:line="360" w:lineRule="auto"/>
              <w:ind w:right="42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38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淄博博智企业代理有限公司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ind w:right="42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4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</w:trPr>
        <w:tc>
          <w:tcPr>
            <w:tcW w:w="993" w:type="dxa"/>
            <w:noWrap w:val="0"/>
            <w:vAlign w:val="top"/>
          </w:tcPr>
          <w:p>
            <w:pPr>
              <w:snapToGrid w:val="0"/>
              <w:spacing w:line="360" w:lineRule="auto"/>
              <w:ind w:right="42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384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山东爱特云翔信息技术有限公司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ind w:right="42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701.2</w:t>
            </w:r>
          </w:p>
        </w:tc>
      </w:tr>
    </w:tbl>
    <w:p>
      <w:pPr>
        <w:spacing w:line="220" w:lineRule="atLeas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5193E"/>
    <w:rsid w:val="00323B43"/>
    <w:rsid w:val="003301EB"/>
    <w:rsid w:val="00394176"/>
    <w:rsid w:val="003D37D8"/>
    <w:rsid w:val="003E245A"/>
    <w:rsid w:val="00426133"/>
    <w:rsid w:val="004358AB"/>
    <w:rsid w:val="00721EC3"/>
    <w:rsid w:val="008B7726"/>
    <w:rsid w:val="009777E4"/>
    <w:rsid w:val="00B51F7B"/>
    <w:rsid w:val="00C67618"/>
    <w:rsid w:val="00CC70B9"/>
    <w:rsid w:val="00D31D50"/>
    <w:rsid w:val="00EA6964"/>
    <w:rsid w:val="2FDB0843"/>
    <w:rsid w:val="33D81EBD"/>
    <w:rsid w:val="3BD269DF"/>
    <w:rsid w:val="3C971C61"/>
    <w:rsid w:val="78A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冯娜</cp:lastModifiedBy>
  <dcterms:modified xsi:type="dcterms:W3CDTF">2021-10-25T07:36:16Z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65F1954781674109AC6D2AB620B73326</vt:lpwstr>
  </property>
</Properties>
</file>